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B4" w:rsidRDefault="00CC15BB">
      <w:pPr>
        <w:spacing w:before="70" w:line="256" w:lineRule="auto"/>
        <w:ind w:left="4057" w:right="860" w:hanging="3147"/>
        <w:rPr>
          <w:b/>
          <w:sz w:val="24"/>
        </w:rPr>
      </w:pPr>
      <w:r>
        <w:rPr>
          <w:b/>
          <w:sz w:val="24"/>
          <w:u w:val="single"/>
        </w:rPr>
        <w:t>План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совместной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работы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родителей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педагога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с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неуспевающими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учащимися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МБОУ «</w:t>
      </w:r>
      <w:proofErr w:type="spellStart"/>
      <w:r>
        <w:rPr>
          <w:b/>
          <w:sz w:val="24"/>
          <w:u w:val="single"/>
        </w:rPr>
        <w:t>Ломовская</w:t>
      </w:r>
      <w:proofErr w:type="spellEnd"/>
      <w:r>
        <w:rPr>
          <w:b/>
          <w:sz w:val="24"/>
          <w:u w:val="single"/>
        </w:rPr>
        <w:t xml:space="preserve"> СОШ» </w:t>
      </w:r>
    </w:p>
    <w:p w:rsidR="00AE54B4" w:rsidRDefault="00AE54B4">
      <w:pPr>
        <w:pStyle w:val="a3"/>
        <w:rPr>
          <w:b/>
        </w:rPr>
      </w:pPr>
    </w:p>
    <w:p w:rsidR="00AE54B4" w:rsidRDefault="00AE54B4">
      <w:pPr>
        <w:pStyle w:val="a3"/>
        <w:spacing w:before="34"/>
        <w:rPr>
          <w:b/>
        </w:rPr>
      </w:pPr>
    </w:p>
    <w:p w:rsidR="00AE54B4" w:rsidRDefault="00CC15BB">
      <w:pPr>
        <w:ind w:left="395" w:right="185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записка.</w:t>
      </w:r>
    </w:p>
    <w:p w:rsidR="00AE54B4" w:rsidRDefault="00AE54B4">
      <w:pPr>
        <w:pStyle w:val="a3"/>
        <w:spacing w:before="31"/>
        <w:rPr>
          <w:b/>
        </w:rPr>
      </w:pPr>
    </w:p>
    <w:p w:rsidR="00AE54B4" w:rsidRDefault="00CC15BB">
      <w:pPr>
        <w:pStyle w:val="a3"/>
        <w:spacing w:line="256" w:lineRule="auto"/>
        <w:ind w:left="462" w:right="860"/>
      </w:pPr>
      <w:r>
        <w:t>Одной из актуальных проблем в школе остается проблема повышения эффективности учебно-воспитательного</w:t>
      </w:r>
      <w:r>
        <w:rPr>
          <w:spacing w:val="-6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преодоление</w:t>
      </w:r>
      <w:r>
        <w:rPr>
          <w:spacing w:val="-7"/>
        </w:rPr>
        <w:t xml:space="preserve"> </w:t>
      </w:r>
      <w:r>
        <w:t>школьной</w:t>
      </w:r>
      <w:r>
        <w:rPr>
          <w:spacing w:val="-6"/>
        </w:rPr>
        <w:t xml:space="preserve"> </w:t>
      </w:r>
      <w:r>
        <w:t>неуспеваемости.</w:t>
      </w:r>
      <w:r>
        <w:rPr>
          <w:spacing w:val="-6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</w:t>
      </w:r>
    </w:p>
    <w:p w:rsidR="00AE54B4" w:rsidRDefault="00CC15BB">
      <w:pPr>
        <w:pStyle w:val="a3"/>
        <w:spacing w:line="254" w:lineRule="auto"/>
        <w:ind w:left="462" w:right="860"/>
      </w:pPr>
      <w:r>
        <w:t>Количество</w:t>
      </w:r>
      <w:r>
        <w:rPr>
          <w:spacing w:val="-2"/>
        </w:rPr>
        <w:t xml:space="preserve"> </w:t>
      </w:r>
      <w:r>
        <w:t>учащихся,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различным</w:t>
      </w:r>
      <w:r>
        <w:rPr>
          <w:spacing w:val="-7"/>
        </w:rPr>
        <w:t xml:space="preserve"> </w:t>
      </w:r>
      <w:r>
        <w:t>прич</w:t>
      </w:r>
      <w:r>
        <w:t>инам</w:t>
      </w:r>
      <w:r>
        <w:rPr>
          <w:spacing w:val="-4"/>
        </w:rPr>
        <w:t xml:space="preserve"> </w:t>
      </w:r>
      <w:r>
        <w:t>оказываются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состоянии</w:t>
      </w:r>
      <w:r>
        <w:rPr>
          <w:spacing w:val="-3"/>
        </w:rPr>
        <w:t xml:space="preserve"> </w:t>
      </w:r>
      <w:r>
        <w:t xml:space="preserve">за отведенное время и в необходимом объеме усвоить учебную программу, постоянно увеличивается. Неуспеваемость, возникающая на начальном этапе обучения, создает трудности для нормального развития ребенка, так как, не овладев </w:t>
      </w:r>
      <w:r>
        <w:t>основными</w:t>
      </w:r>
    </w:p>
    <w:p w:rsidR="00AE54B4" w:rsidRDefault="00CC15BB">
      <w:pPr>
        <w:pStyle w:val="a3"/>
        <w:spacing w:before="1" w:line="254" w:lineRule="auto"/>
        <w:ind w:left="462" w:right="860"/>
      </w:pPr>
      <w:r>
        <w:t>умственными</w:t>
      </w:r>
      <w:r>
        <w:rPr>
          <w:spacing w:val="-5"/>
        </w:rPr>
        <w:t xml:space="preserve"> </w:t>
      </w:r>
      <w:r>
        <w:t>операциями,</w:t>
      </w:r>
      <w:r>
        <w:rPr>
          <w:spacing w:val="-3"/>
        </w:rPr>
        <w:t xml:space="preserve"> </w:t>
      </w:r>
      <w:r>
        <w:t>учащиеся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справляются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возрастающим</w:t>
      </w:r>
      <w:r>
        <w:rPr>
          <w:spacing w:val="-5"/>
        </w:rPr>
        <w:t xml:space="preserve"> </w:t>
      </w:r>
      <w:r>
        <w:t>объемом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в средних классах и на последующих этапах “выпадают” из процесса обучения.</w:t>
      </w:r>
    </w:p>
    <w:p w:rsidR="00AE54B4" w:rsidRDefault="00CC15BB">
      <w:pPr>
        <w:pStyle w:val="a3"/>
        <w:spacing w:before="3" w:line="256" w:lineRule="auto"/>
        <w:ind w:left="462" w:right="860"/>
      </w:pP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proofErr w:type="gramStart"/>
      <w:r>
        <w:t>такими</w:t>
      </w:r>
      <w:proofErr w:type="gramEnd"/>
      <w:r>
        <w:t>,</w:t>
      </w:r>
      <w:r>
        <w:rPr>
          <w:spacing w:val="-4"/>
        </w:rPr>
        <w:t xml:space="preserve"> </w:t>
      </w:r>
      <w:r>
        <w:t>особое</w:t>
      </w:r>
      <w:r>
        <w:rPr>
          <w:spacing w:val="-5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уделяю: решению учебных задач в группах, увеличению практической составляющей занятий, использованию игровой деятельности и других заданий творческого характера,</w:t>
      </w:r>
    </w:p>
    <w:p w:rsidR="00AE54B4" w:rsidRDefault="00CC15BB">
      <w:pPr>
        <w:pStyle w:val="a3"/>
        <w:spacing w:line="256" w:lineRule="auto"/>
        <w:ind w:left="462" w:right="860"/>
      </w:pPr>
      <w:r>
        <w:t>чередованию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должно обеспечивать</w:t>
      </w:r>
      <w:r>
        <w:rPr>
          <w:spacing w:val="-6"/>
        </w:rPr>
        <w:t xml:space="preserve"> </w:t>
      </w:r>
      <w:r>
        <w:t>мо</w:t>
      </w:r>
      <w:r>
        <w:t>тивацию,</w:t>
      </w:r>
      <w:r>
        <w:rPr>
          <w:spacing w:val="-4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внимания,</w:t>
      </w:r>
      <w:r>
        <w:rPr>
          <w:spacing w:val="-4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rPr>
          <w:spacing w:val="-4"/>
        </w:rPr>
        <w:t>быть</w:t>
      </w:r>
    </w:p>
    <w:p w:rsidR="00AE54B4" w:rsidRDefault="00CC15BB">
      <w:pPr>
        <w:pStyle w:val="a3"/>
        <w:spacing w:line="256" w:lineRule="auto"/>
        <w:ind w:left="462"/>
      </w:pPr>
      <w:proofErr w:type="gramStart"/>
      <w:r>
        <w:t>личностно-значимым</w:t>
      </w:r>
      <w:proofErr w:type="gramEnd"/>
      <w:r>
        <w:t>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занимательной,</w:t>
      </w:r>
      <w:r>
        <w:rPr>
          <w:spacing w:val="-3"/>
        </w:rPr>
        <w:t xml:space="preserve"> </w:t>
      </w:r>
      <w:r>
        <w:t>узнаваемой,</w:t>
      </w:r>
      <w:r>
        <w:rPr>
          <w:spacing w:val="-5"/>
        </w:rPr>
        <w:t xml:space="preserve"> </w:t>
      </w:r>
      <w:r>
        <w:t>реалистичной</w:t>
      </w:r>
      <w:r>
        <w:rPr>
          <w:spacing w:val="-7"/>
        </w:rPr>
        <w:t xml:space="preserve"> </w:t>
      </w:r>
      <w:r>
        <w:t xml:space="preserve">и </w:t>
      </w:r>
      <w:r>
        <w:rPr>
          <w:spacing w:val="-2"/>
        </w:rPr>
        <w:t>красочной.</w:t>
      </w:r>
    </w:p>
    <w:p w:rsidR="00AE54B4" w:rsidRDefault="00CC15BB">
      <w:pPr>
        <w:pStyle w:val="a3"/>
        <w:spacing w:line="256" w:lineRule="auto"/>
        <w:ind w:left="462" w:right="860"/>
      </w:pPr>
      <w:r>
        <w:t>Практики</w:t>
      </w:r>
      <w:r>
        <w:rPr>
          <w:spacing w:val="-5"/>
        </w:rPr>
        <w:t xml:space="preserve"> </w:t>
      </w:r>
      <w:r>
        <w:t>показала,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выше</w:t>
      </w:r>
      <w:r>
        <w:rPr>
          <w:spacing w:val="-4"/>
        </w:rPr>
        <w:t xml:space="preserve"> </w:t>
      </w:r>
      <w:r>
        <w:t>изложенного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добиться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некоторых учащихся более активной работы на уроках, высокой заинтересованности в материале, уверенности в себе, повышение уровня знаний и успеваемости.</w:t>
      </w:r>
    </w:p>
    <w:p w:rsidR="00AE54B4" w:rsidRDefault="00CC15BB">
      <w:pPr>
        <w:spacing w:line="261" w:lineRule="exact"/>
        <w:ind w:left="1359"/>
        <w:rPr>
          <w:b/>
          <w:sz w:val="24"/>
        </w:rPr>
      </w:pPr>
      <w:r>
        <w:rPr>
          <w:b/>
          <w:sz w:val="24"/>
        </w:rPr>
        <w:t>Любому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педагогу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понятно,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выставление</w:t>
      </w:r>
    </w:p>
    <w:p w:rsidR="00AE54B4" w:rsidRDefault="00CC15BB">
      <w:pPr>
        <w:spacing w:before="31" w:line="276" w:lineRule="auto"/>
        <w:ind w:left="462" w:right="860"/>
        <w:rPr>
          <w:b/>
          <w:sz w:val="24"/>
        </w:rPr>
      </w:pPr>
      <w:r>
        <w:rPr>
          <w:b/>
          <w:sz w:val="24"/>
        </w:rPr>
        <w:t>неудовлетворительной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оценки,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должно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сопровожд</w:t>
      </w:r>
      <w:r>
        <w:rPr>
          <w:b/>
          <w:sz w:val="24"/>
        </w:rPr>
        <w:t>аться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целой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системой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еѐ дальнейшему предотвращению</w:t>
      </w:r>
    </w:p>
    <w:p w:rsidR="00AE54B4" w:rsidRDefault="00AE54B4">
      <w:pPr>
        <w:pStyle w:val="a3"/>
        <w:rPr>
          <w:b/>
        </w:rPr>
      </w:pPr>
    </w:p>
    <w:p w:rsidR="00AE54B4" w:rsidRDefault="00AE54B4">
      <w:pPr>
        <w:pStyle w:val="a3"/>
        <w:spacing w:before="162"/>
        <w:rPr>
          <w:b/>
        </w:rPr>
      </w:pPr>
    </w:p>
    <w:p w:rsidR="00AE54B4" w:rsidRDefault="00CC15BB">
      <w:pPr>
        <w:pStyle w:val="a3"/>
        <w:ind w:left="462"/>
      </w:pPr>
      <w:r>
        <w:t>Основными</w:t>
      </w:r>
      <w:r>
        <w:rPr>
          <w:spacing w:val="-6"/>
        </w:rPr>
        <w:t xml:space="preserve"> </w:t>
      </w:r>
      <w:r>
        <w:t>признаками</w:t>
      </w:r>
      <w:r>
        <w:rPr>
          <w:spacing w:val="-5"/>
        </w:rPr>
        <w:t xml:space="preserve"> </w:t>
      </w:r>
      <w:r>
        <w:t>неуспеваемости</w:t>
      </w:r>
      <w:r>
        <w:rPr>
          <w:spacing w:val="2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rPr>
          <w:spacing w:val="-2"/>
        </w:rPr>
        <w:t>считать:</w:t>
      </w:r>
    </w:p>
    <w:p w:rsidR="00AE54B4" w:rsidRDefault="00CC15BB">
      <w:pPr>
        <w:pStyle w:val="a3"/>
        <w:tabs>
          <w:tab w:val="left" w:pos="1181"/>
        </w:tabs>
        <w:spacing w:before="238"/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Недостаточное</w:t>
      </w:r>
      <w:r>
        <w:rPr>
          <w:spacing w:val="-5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rPr>
          <w:spacing w:val="-2"/>
        </w:rPr>
        <w:t>воспитание.</w:t>
      </w:r>
    </w:p>
    <w:p w:rsidR="00AE54B4" w:rsidRDefault="00CC15BB">
      <w:pPr>
        <w:pStyle w:val="a3"/>
        <w:tabs>
          <w:tab w:val="left" w:pos="1181"/>
        </w:tabs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Неблагополучная</w:t>
      </w:r>
      <w:r>
        <w:rPr>
          <w:spacing w:val="-10"/>
        </w:rPr>
        <w:t xml:space="preserve"> </w:t>
      </w:r>
      <w:r>
        <w:rPr>
          <w:spacing w:val="-2"/>
          <w:w w:val="110"/>
        </w:rPr>
        <w:t>семья</w:t>
      </w:r>
    </w:p>
    <w:p w:rsidR="00AE54B4" w:rsidRDefault="00CC15BB">
      <w:pPr>
        <w:pStyle w:val="a3"/>
        <w:tabs>
          <w:tab w:val="left" w:pos="1181"/>
        </w:tabs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Пробелы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rPr>
          <w:spacing w:val="-2"/>
        </w:rPr>
        <w:t>знаниях.</w:t>
      </w:r>
    </w:p>
    <w:p w:rsidR="00AE54B4" w:rsidRDefault="00CC15BB">
      <w:pPr>
        <w:pStyle w:val="a3"/>
        <w:tabs>
          <w:tab w:val="left" w:pos="1181"/>
        </w:tabs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Проблема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улицы</w:t>
      </w:r>
    </w:p>
    <w:p w:rsidR="00AE54B4" w:rsidRDefault="00CC15BB">
      <w:pPr>
        <w:pStyle w:val="a3"/>
        <w:tabs>
          <w:tab w:val="left" w:pos="1181"/>
        </w:tabs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rPr>
          <w:spacing w:val="-2"/>
          <w:w w:val="120"/>
        </w:rPr>
        <w:t>Прогулы</w:t>
      </w:r>
    </w:p>
    <w:p w:rsidR="00AE54B4" w:rsidRDefault="00CC15BB">
      <w:pPr>
        <w:pStyle w:val="a3"/>
        <w:tabs>
          <w:tab w:val="left" w:pos="1181"/>
        </w:tabs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 xml:space="preserve">Плохая </w:t>
      </w:r>
      <w:r>
        <w:rPr>
          <w:spacing w:val="-2"/>
          <w:w w:val="110"/>
        </w:rPr>
        <w:t>наследственность</w:t>
      </w:r>
    </w:p>
    <w:p w:rsidR="00AE54B4" w:rsidRDefault="00CC15BB">
      <w:pPr>
        <w:pStyle w:val="a3"/>
        <w:tabs>
          <w:tab w:val="left" w:pos="1181"/>
        </w:tabs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Общая</w:t>
      </w:r>
      <w:r>
        <w:rPr>
          <w:spacing w:val="-6"/>
        </w:rPr>
        <w:t xml:space="preserve"> </w:t>
      </w:r>
      <w:r>
        <w:t>неспособность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интеллектуальному</w:t>
      </w:r>
      <w:r>
        <w:rPr>
          <w:spacing w:val="-8"/>
        </w:rPr>
        <w:t xml:space="preserve"> </w:t>
      </w:r>
      <w:r>
        <w:rPr>
          <w:spacing w:val="-2"/>
        </w:rPr>
        <w:t>труду.</w:t>
      </w:r>
    </w:p>
    <w:p w:rsidR="00AE54B4" w:rsidRDefault="00CC15BB">
      <w:pPr>
        <w:pStyle w:val="a3"/>
        <w:tabs>
          <w:tab w:val="left" w:pos="1181"/>
        </w:tabs>
        <w:spacing w:before="1"/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Нарушение</w:t>
      </w:r>
      <w:r>
        <w:rPr>
          <w:spacing w:val="-5"/>
        </w:rPr>
        <w:t xml:space="preserve"> </w:t>
      </w:r>
      <w:r>
        <w:t>нервной</w:t>
      </w:r>
      <w:r>
        <w:rPr>
          <w:spacing w:val="-4"/>
        </w:rPr>
        <w:t xml:space="preserve"> </w:t>
      </w:r>
      <w:r>
        <w:rPr>
          <w:spacing w:val="-2"/>
        </w:rPr>
        <w:t>системы</w:t>
      </w:r>
    </w:p>
    <w:p w:rsidR="00AE54B4" w:rsidRDefault="00CC15BB">
      <w:pPr>
        <w:pStyle w:val="a3"/>
        <w:tabs>
          <w:tab w:val="left" w:pos="1181"/>
        </w:tabs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Физическая</w:t>
      </w:r>
      <w:r>
        <w:rPr>
          <w:spacing w:val="-5"/>
        </w:rPr>
        <w:t xml:space="preserve"> </w:t>
      </w:r>
      <w:proofErr w:type="spellStart"/>
      <w:r>
        <w:rPr>
          <w:spacing w:val="-2"/>
          <w:w w:val="110"/>
        </w:rPr>
        <w:t>ослабленность</w:t>
      </w:r>
      <w:proofErr w:type="spellEnd"/>
    </w:p>
    <w:p w:rsidR="00AE54B4" w:rsidRDefault="00CC15BB">
      <w:pPr>
        <w:pStyle w:val="a3"/>
        <w:tabs>
          <w:tab w:val="left" w:pos="1181"/>
        </w:tabs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Снижение</w:t>
      </w:r>
      <w:r>
        <w:rPr>
          <w:spacing w:val="-5"/>
        </w:rPr>
        <w:t xml:space="preserve"> </w:t>
      </w:r>
      <w:r>
        <w:rPr>
          <w:spacing w:val="-2"/>
          <w:w w:val="110"/>
        </w:rPr>
        <w:t>зрения.</w:t>
      </w:r>
    </w:p>
    <w:p w:rsidR="00AE54B4" w:rsidRDefault="00CC15BB">
      <w:pPr>
        <w:pStyle w:val="a3"/>
        <w:tabs>
          <w:tab w:val="left" w:pos="1181"/>
        </w:tabs>
        <w:ind w:left="1181" w:right="1572" w:hanging="360"/>
        <w:jc w:val="both"/>
      </w:pPr>
      <w:r>
        <w:rPr>
          <w:rFonts w:ascii="Microsoft Sans Serif" w:eastAsia="Microsoft Sans Serif" w:hAnsi="Microsoft Sans Serif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  <w:spacing w:val="80"/>
        </w:rPr>
        <w:t xml:space="preserve"> </w:t>
      </w:r>
      <w:r>
        <w:t xml:space="preserve">Недостаточный уровень </w:t>
      </w:r>
      <w:r>
        <w:rPr>
          <w:u w:val="single"/>
        </w:rPr>
        <w:t>развития</w:t>
      </w:r>
      <w:r>
        <w:t xml:space="preserve"> и воспитанности личностных качеств, не позволяющий</w:t>
      </w:r>
      <w:r>
        <w:rPr>
          <w:spacing w:val="-1"/>
        </w:rPr>
        <w:t xml:space="preserve"> </w:t>
      </w:r>
      <w:r>
        <w:t>ученику</w:t>
      </w:r>
      <w:r>
        <w:rPr>
          <w:spacing w:val="-10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самостоятельность,</w:t>
      </w:r>
      <w:r>
        <w:rPr>
          <w:spacing w:val="-7"/>
        </w:rPr>
        <w:t xml:space="preserve"> </w:t>
      </w:r>
      <w:r>
        <w:t xml:space="preserve">целеустремленность, </w:t>
      </w:r>
      <w:r>
        <w:rPr>
          <w:spacing w:val="-2"/>
          <w:w w:val="105"/>
        </w:rPr>
        <w:t>настойчивость.</w:t>
      </w:r>
    </w:p>
    <w:p w:rsidR="00AE54B4" w:rsidRDefault="00CC15BB">
      <w:pPr>
        <w:pStyle w:val="a3"/>
        <w:tabs>
          <w:tab w:val="left" w:pos="1181"/>
        </w:tabs>
        <w:ind w:left="1181" w:right="903" w:hanging="360"/>
        <w:jc w:val="both"/>
      </w:pPr>
      <w:r>
        <w:rPr>
          <w:rFonts w:ascii="Microsoft Sans Serif" w:eastAsia="Microsoft Sans Serif" w:hAnsi="Microsoft Sans Serif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  <w:spacing w:val="80"/>
        </w:rPr>
        <w:t xml:space="preserve"> </w:t>
      </w:r>
      <w:r>
        <w:t xml:space="preserve">Родители вынуждены кроме основной работы подрабатывать на другой </w:t>
      </w:r>
      <w:proofErr w:type="gramStart"/>
      <w:r>
        <w:t>–р</w:t>
      </w:r>
      <w:proofErr w:type="gramEnd"/>
      <w:r>
        <w:t xml:space="preserve">ебѐнок </w:t>
      </w:r>
      <w:r>
        <w:rPr>
          <w:w w:val="105"/>
        </w:rPr>
        <w:t>предоставлен сам себе.</w:t>
      </w:r>
    </w:p>
    <w:p w:rsidR="00AE54B4" w:rsidRDefault="00AE54B4">
      <w:pPr>
        <w:jc w:val="both"/>
        <w:sectPr w:rsidR="00AE54B4">
          <w:type w:val="continuous"/>
          <w:pgSz w:w="11910" w:h="16840"/>
          <w:pgMar w:top="1060" w:right="200" w:bottom="280" w:left="1240" w:header="720" w:footer="720" w:gutter="0"/>
          <w:cols w:space="720"/>
        </w:sectPr>
      </w:pPr>
    </w:p>
    <w:p w:rsidR="00AE54B4" w:rsidRDefault="00CC15BB">
      <w:pPr>
        <w:tabs>
          <w:tab w:val="left" w:pos="1181"/>
        </w:tabs>
        <w:spacing w:before="77"/>
        <w:ind w:left="821"/>
        <w:rPr>
          <w:rFonts w:ascii="Calibri" w:eastAsia="Calibri" w:hAnsi="Calibri"/>
        </w:rPr>
      </w:pPr>
      <w:r>
        <w:rPr>
          <w:rFonts w:ascii="Microsoft Sans Serif" w:eastAsia="Microsoft Sans Serif" w:hAnsi="Microsoft Sans Serif"/>
          <w:spacing w:val="-10"/>
          <w:w w:val="150"/>
        </w:rPr>
        <w:lastRenderedPageBreak/>
        <w:t>🞂</w:t>
      </w:r>
      <w:r>
        <w:rPr>
          <w:rFonts w:ascii="Microsoft Sans Serif" w:eastAsia="Microsoft Sans Serif" w:hAnsi="Microsoft Sans Serif"/>
          <w:w w:val="181"/>
        </w:rPr>
        <w:t>​</w:t>
      </w:r>
      <w:r>
        <w:rPr>
          <w:rFonts w:ascii="Microsoft Sans Serif" w:eastAsia="Microsoft Sans Serif" w:hAnsi="Microsoft Sans Serif"/>
        </w:rPr>
        <w:tab/>
      </w:r>
      <w:r>
        <w:rPr>
          <w:rFonts w:ascii="Calibri" w:eastAsia="Calibri" w:hAnsi="Calibri"/>
        </w:rPr>
        <w:t>организованность</w:t>
      </w:r>
      <w:r>
        <w:rPr>
          <w:rFonts w:ascii="Calibri" w:eastAsia="Calibri" w:hAnsi="Calibri"/>
          <w:spacing w:val="-7"/>
        </w:rPr>
        <w:t xml:space="preserve"> </w:t>
      </w:r>
      <w:r>
        <w:rPr>
          <w:rFonts w:ascii="Calibri" w:eastAsia="Calibri" w:hAnsi="Calibri"/>
        </w:rPr>
        <w:t>и</w:t>
      </w:r>
      <w:r>
        <w:rPr>
          <w:rFonts w:ascii="Calibri" w:eastAsia="Calibri" w:hAnsi="Calibri"/>
          <w:spacing w:val="-7"/>
        </w:rPr>
        <w:t xml:space="preserve"> </w:t>
      </w:r>
      <w:r>
        <w:rPr>
          <w:rFonts w:ascii="Calibri" w:eastAsia="Calibri" w:hAnsi="Calibri"/>
        </w:rPr>
        <w:t>другие</w:t>
      </w:r>
      <w:r>
        <w:rPr>
          <w:rFonts w:ascii="Calibri" w:eastAsia="Calibri" w:hAnsi="Calibri"/>
          <w:spacing w:val="-5"/>
        </w:rPr>
        <w:t xml:space="preserve"> </w:t>
      </w:r>
      <w:r>
        <w:rPr>
          <w:rFonts w:ascii="Calibri" w:eastAsia="Calibri" w:hAnsi="Calibri"/>
        </w:rPr>
        <w:t>свойства,</w:t>
      </w:r>
      <w:r>
        <w:rPr>
          <w:rFonts w:ascii="Calibri" w:eastAsia="Calibri" w:hAnsi="Calibri"/>
          <w:spacing w:val="-6"/>
        </w:rPr>
        <w:t xml:space="preserve"> </w:t>
      </w:r>
      <w:r>
        <w:rPr>
          <w:rFonts w:ascii="Calibri" w:eastAsia="Calibri" w:hAnsi="Calibri"/>
        </w:rPr>
        <w:t>необходимые</w:t>
      </w:r>
      <w:r>
        <w:rPr>
          <w:rFonts w:ascii="Calibri" w:eastAsia="Calibri" w:hAnsi="Calibri"/>
          <w:spacing w:val="-7"/>
        </w:rPr>
        <w:t xml:space="preserve"> </w:t>
      </w:r>
      <w:r>
        <w:rPr>
          <w:rFonts w:ascii="Calibri" w:eastAsia="Calibri" w:hAnsi="Calibri"/>
        </w:rPr>
        <w:t>для</w:t>
      </w:r>
      <w:r>
        <w:rPr>
          <w:rFonts w:ascii="Calibri" w:eastAsia="Calibri" w:hAnsi="Calibri"/>
          <w:spacing w:val="-4"/>
        </w:rPr>
        <w:t xml:space="preserve"> </w:t>
      </w:r>
      <w:r>
        <w:rPr>
          <w:rFonts w:ascii="Calibri" w:eastAsia="Calibri" w:hAnsi="Calibri"/>
        </w:rPr>
        <w:t>успешного</w:t>
      </w:r>
      <w:r>
        <w:rPr>
          <w:rFonts w:ascii="Calibri" w:eastAsia="Calibri" w:hAnsi="Calibri"/>
          <w:spacing w:val="-6"/>
        </w:rPr>
        <w:t xml:space="preserve"> </w:t>
      </w:r>
      <w:r>
        <w:rPr>
          <w:rFonts w:ascii="Calibri" w:eastAsia="Calibri" w:hAnsi="Calibri"/>
          <w:spacing w:val="-2"/>
        </w:rPr>
        <w:t>учения.</w:t>
      </w:r>
    </w:p>
    <w:p w:rsidR="00AE54B4" w:rsidRDefault="00CC15BB">
      <w:pPr>
        <w:spacing w:before="2" w:line="276" w:lineRule="auto"/>
        <w:ind w:left="462"/>
        <w:rPr>
          <w:b/>
          <w:sz w:val="24"/>
        </w:rPr>
      </w:pPr>
      <w:r>
        <w:rPr>
          <w:b/>
          <w:sz w:val="24"/>
        </w:rPr>
        <w:t>Трудности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школьника,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проявляющиеся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отставания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учебе,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эмоциональной неустойчивости, могут иметь самые различные причины</w:t>
      </w:r>
    </w:p>
    <w:p w:rsidR="00AE54B4" w:rsidRDefault="00CC15BB">
      <w:pPr>
        <w:pStyle w:val="a3"/>
        <w:tabs>
          <w:tab w:val="left" w:pos="1181"/>
        </w:tabs>
        <w:spacing w:before="194"/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Слабое</w:t>
      </w:r>
      <w:r>
        <w:rPr>
          <w:spacing w:val="-4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rPr>
          <w:spacing w:val="-2"/>
        </w:rPr>
        <w:t>здоровья.</w:t>
      </w:r>
    </w:p>
    <w:p w:rsidR="00AE54B4" w:rsidRDefault="00CC15BB">
      <w:pPr>
        <w:pStyle w:val="a3"/>
        <w:tabs>
          <w:tab w:val="left" w:pos="1181"/>
        </w:tabs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proofErr w:type="spellStart"/>
      <w:r>
        <w:t>Несформированность</w:t>
      </w:r>
      <w:proofErr w:type="spellEnd"/>
      <w:r>
        <w:rPr>
          <w:spacing w:val="-8"/>
        </w:rPr>
        <w:t xml:space="preserve"> </w:t>
      </w:r>
      <w:r>
        <w:t>приемов</w:t>
      </w:r>
      <w:r>
        <w:rPr>
          <w:spacing w:val="-5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Если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психолого</w:t>
      </w:r>
      <w:proofErr w:type="spellEnd"/>
      <w:r>
        <w:rPr>
          <w:spacing w:val="-2"/>
        </w:rPr>
        <w:t>-</w:t>
      </w:r>
    </w:p>
    <w:p w:rsidR="00AE54B4" w:rsidRDefault="00CC15BB">
      <w:pPr>
        <w:pStyle w:val="a3"/>
        <w:ind w:left="1181" w:right="860"/>
      </w:pPr>
      <w:r>
        <w:t>педагогические</w:t>
      </w:r>
      <w:r>
        <w:rPr>
          <w:spacing w:val="-6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выработаны,</w:t>
      </w:r>
      <w:r>
        <w:rPr>
          <w:spacing w:val="-5"/>
        </w:rPr>
        <w:t xml:space="preserve"> </w:t>
      </w:r>
      <w:r>
        <w:t>то учащийся заучивает учебный материал механически, без предварительной логической обработки.</w:t>
      </w:r>
    </w:p>
    <w:p w:rsidR="00AE54B4" w:rsidRDefault="00CC15BB">
      <w:pPr>
        <w:pStyle w:val="a3"/>
        <w:tabs>
          <w:tab w:val="left" w:pos="1181"/>
        </w:tabs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Недостатки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(мышления,</w:t>
      </w:r>
      <w:r>
        <w:rPr>
          <w:spacing w:val="-3"/>
        </w:rPr>
        <w:t xml:space="preserve"> </w:t>
      </w:r>
      <w:r>
        <w:t>памяти,</w:t>
      </w:r>
      <w:r>
        <w:rPr>
          <w:spacing w:val="-3"/>
        </w:rPr>
        <w:t xml:space="preserve"> </w:t>
      </w:r>
      <w:r>
        <w:t>внимания).</w:t>
      </w:r>
      <w:r>
        <w:rPr>
          <w:spacing w:val="57"/>
        </w:rPr>
        <w:t xml:space="preserve"> </w:t>
      </w:r>
      <w:r>
        <w:rPr>
          <w:spacing w:val="-2"/>
        </w:rPr>
        <w:t>Полное</w:t>
      </w:r>
    </w:p>
    <w:p w:rsidR="00AE54B4" w:rsidRDefault="00CC15BB">
      <w:pPr>
        <w:pStyle w:val="a3"/>
        <w:ind w:left="1181" w:right="784"/>
        <w:rPr>
          <w:i/>
        </w:rPr>
      </w:pPr>
      <w:r>
        <w:t>усвоение</w:t>
      </w:r>
      <w:r>
        <w:rPr>
          <w:spacing w:val="-7"/>
        </w:rPr>
        <w:t xml:space="preserve"> </w:t>
      </w:r>
      <w:r>
        <w:t>школьной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обя</w:t>
      </w:r>
      <w:r>
        <w:t>зательное</w:t>
      </w:r>
      <w:r>
        <w:rPr>
          <w:spacing w:val="-7"/>
        </w:rPr>
        <w:t xml:space="preserve"> </w:t>
      </w:r>
      <w:r>
        <w:t xml:space="preserve">абстрактно-логическое мышление, умение систематизировать, обобщать, классифицировать, сравнивать. Неумение запоминать тоже сказывается на учебной деятельности ребенка </w:t>
      </w:r>
      <w:proofErr w:type="gramStart"/>
      <w:r>
        <w:t>и</w:t>
      </w:r>
      <w:proofErr w:type="gramEnd"/>
      <w:r>
        <w:t xml:space="preserve"> в конечном счете влияет на его отношение к учебе и школе</w:t>
      </w:r>
      <w:r>
        <w:rPr>
          <w:i/>
        </w:rPr>
        <w:t>;</w:t>
      </w:r>
    </w:p>
    <w:p w:rsidR="00AE54B4" w:rsidRDefault="00CC15BB">
      <w:pPr>
        <w:pStyle w:val="a3"/>
        <w:tabs>
          <w:tab w:val="left" w:pos="1181"/>
        </w:tabs>
        <w:spacing w:before="1"/>
        <w:ind w:left="1181" w:right="1132" w:hanging="360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Недостаточное</w:t>
      </w:r>
      <w:r>
        <w:rPr>
          <w:spacing w:val="-6"/>
        </w:rPr>
        <w:t xml:space="preserve"> </w:t>
      </w:r>
      <w:r>
        <w:t>р</w:t>
      </w:r>
      <w:r>
        <w:t>азвитие</w:t>
      </w:r>
      <w:r>
        <w:rPr>
          <w:spacing w:val="-6"/>
        </w:rPr>
        <w:t xml:space="preserve"> </w:t>
      </w:r>
      <w:r>
        <w:t>мотивационной</w:t>
      </w:r>
      <w:r>
        <w:rPr>
          <w:spacing w:val="-5"/>
        </w:rPr>
        <w:t xml:space="preserve"> </w:t>
      </w:r>
      <w:r>
        <w:t>сферы,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первую</w:t>
      </w:r>
      <w:r>
        <w:rPr>
          <w:spacing w:val="-5"/>
        </w:rPr>
        <w:t xml:space="preserve"> </w:t>
      </w:r>
      <w:r>
        <w:t xml:space="preserve">очередь </w:t>
      </w:r>
      <w:r>
        <w:rPr>
          <w:w w:val="105"/>
        </w:rPr>
        <w:t>приоритетом</w:t>
      </w:r>
      <w:r>
        <w:rPr>
          <w:spacing w:val="-16"/>
          <w:w w:val="105"/>
        </w:rPr>
        <w:t xml:space="preserve"> </w:t>
      </w:r>
      <w:r>
        <w:rPr>
          <w:w w:val="105"/>
        </w:rPr>
        <w:t>семейного</w:t>
      </w:r>
      <w:r>
        <w:rPr>
          <w:spacing w:val="-16"/>
          <w:w w:val="105"/>
        </w:rPr>
        <w:t xml:space="preserve"> </w:t>
      </w:r>
      <w:r>
        <w:rPr>
          <w:w w:val="105"/>
        </w:rPr>
        <w:t>воспитания</w:t>
      </w:r>
    </w:p>
    <w:p w:rsidR="00AE54B4" w:rsidRDefault="00AE54B4">
      <w:pPr>
        <w:pStyle w:val="a3"/>
        <w:spacing w:before="242"/>
      </w:pPr>
    </w:p>
    <w:p w:rsidR="00AE54B4" w:rsidRDefault="00CC15BB">
      <w:pPr>
        <w:pStyle w:val="a3"/>
        <w:ind w:left="2202"/>
      </w:pPr>
      <w:r>
        <w:t>Особенности</w:t>
      </w:r>
      <w:r>
        <w:rPr>
          <w:spacing w:val="-8"/>
        </w:rPr>
        <w:t xml:space="preserve"> </w:t>
      </w:r>
      <w:r>
        <w:t>неуспевающих</w:t>
      </w:r>
      <w:r>
        <w:rPr>
          <w:spacing w:val="-3"/>
        </w:rPr>
        <w:t xml:space="preserve"> </w:t>
      </w:r>
      <w:r>
        <w:rPr>
          <w:spacing w:val="-2"/>
        </w:rPr>
        <w:t>учащихся</w:t>
      </w:r>
    </w:p>
    <w:p w:rsidR="00AE54B4" w:rsidRDefault="00CC15BB">
      <w:pPr>
        <w:pStyle w:val="a3"/>
        <w:tabs>
          <w:tab w:val="left" w:pos="1181"/>
        </w:tabs>
        <w:spacing w:before="240"/>
        <w:ind w:left="1181" w:right="1089" w:hanging="360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низкий</w:t>
      </w:r>
      <w:r>
        <w:rPr>
          <w:spacing w:val="-3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знаний,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следствие</w:t>
      </w:r>
      <w:r>
        <w:rPr>
          <w:spacing w:val="-7"/>
        </w:rPr>
        <w:t xml:space="preserve"> </w:t>
      </w:r>
      <w:r>
        <w:t>этого</w:t>
      </w:r>
      <w:r>
        <w:rPr>
          <w:spacing w:val="-6"/>
        </w:rPr>
        <w:t xml:space="preserve"> </w:t>
      </w:r>
      <w:r>
        <w:t>низкий</w:t>
      </w:r>
      <w:r>
        <w:rPr>
          <w:spacing w:val="-3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 xml:space="preserve">интеллектуального </w:t>
      </w:r>
      <w:r>
        <w:rPr>
          <w:spacing w:val="-2"/>
          <w:w w:val="105"/>
        </w:rPr>
        <w:t>развития;</w:t>
      </w:r>
    </w:p>
    <w:p w:rsidR="00AE54B4" w:rsidRDefault="00CC15BB">
      <w:pPr>
        <w:pStyle w:val="a3"/>
        <w:tabs>
          <w:tab w:val="left" w:pos="1181"/>
        </w:tabs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отсутствие</w:t>
      </w:r>
      <w:r>
        <w:rPr>
          <w:spacing w:val="-7"/>
        </w:rPr>
        <w:t xml:space="preserve"> </w:t>
      </w:r>
      <w:r>
        <w:t>познавательного</w:t>
      </w:r>
      <w:r>
        <w:rPr>
          <w:spacing w:val="-5"/>
        </w:rPr>
        <w:t xml:space="preserve"> </w:t>
      </w:r>
      <w:r>
        <w:rPr>
          <w:spacing w:val="-2"/>
        </w:rPr>
        <w:t>интереса;</w:t>
      </w:r>
    </w:p>
    <w:p w:rsidR="00AE54B4" w:rsidRDefault="00CC15BB">
      <w:pPr>
        <w:pStyle w:val="a3"/>
        <w:tabs>
          <w:tab w:val="left" w:pos="1181"/>
        </w:tabs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не</w:t>
      </w:r>
      <w:r>
        <w:rPr>
          <w:spacing w:val="-8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организационные</w:t>
      </w:r>
      <w:r>
        <w:rPr>
          <w:spacing w:val="-6"/>
        </w:rPr>
        <w:t xml:space="preserve"> </w:t>
      </w:r>
      <w:r>
        <w:rPr>
          <w:spacing w:val="-2"/>
        </w:rPr>
        <w:t>навыки;</w:t>
      </w:r>
    </w:p>
    <w:p w:rsidR="00AE54B4" w:rsidRDefault="00CC15BB">
      <w:pPr>
        <w:pStyle w:val="a3"/>
        <w:tabs>
          <w:tab w:val="left" w:pos="1181"/>
        </w:tabs>
        <w:ind w:left="1181" w:right="784" w:hanging="360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учащиеся</w:t>
      </w:r>
      <w:r>
        <w:rPr>
          <w:spacing w:val="-6"/>
        </w:rPr>
        <w:t xml:space="preserve"> </w:t>
      </w:r>
      <w:r>
        <w:t>требуют</w:t>
      </w:r>
      <w:r>
        <w:rPr>
          <w:spacing w:val="-6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подхода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психологической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педагогической </w:t>
      </w:r>
      <w:r>
        <w:rPr>
          <w:w w:val="105"/>
        </w:rPr>
        <w:t>(в</w:t>
      </w:r>
      <w:r>
        <w:rPr>
          <w:spacing w:val="-6"/>
          <w:w w:val="105"/>
        </w:rPr>
        <w:t xml:space="preserve"> </w:t>
      </w:r>
      <w:r>
        <w:rPr>
          <w:w w:val="105"/>
        </w:rPr>
        <w:t>плане</w:t>
      </w:r>
      <w:r>
        <w:rPr>
          <w:spacing w:val="-6"/>
          <w:w w:val="105"/>
        </w:rPr>
        <w:t xml:space="preserve"> </w:t>
      </w:r>
      <w:r>
        <w:rPr>
          <w:w w:val="105"/>
        </w:rPr>
        <w:t>обучения)</w:t>
      </w:r>
      <w:r>
        <w:rPr>
          <w:spacing w:val="-6"/>
          <w:w w:val="105"/>
        </w:rPr>
        <w:t xml:space="preserve"> </w:t>
      </w:r>
      <w:r>
        <w:rPr>
          <w:w w:val="105"/>
        </w:rPr>
        <w:t>точки</w:t>
      </w:r>
      <w:r>
        <w:rPr>
          <w:spacing w:val="-5"/>
          <w:w w:val="105"/>
        </w:rPr>
        <w:t xml:space="preserve"> </w:t>
      </w:r>
      <w:r>
        <w:rPr>
          <w:w w:val="105"/>
        </w:rPr>
        <w:t>зрения.</w:t>
      </w:r>
    </w:p>
    <w:p w:rsidR="00AE54B4" w:rsidRDefault="00CC15BB">
      <w:pPr>
        <w:pStyle w:val="a3"/>
        <w:tabs>
          <w:tab w:val="left" w:pos="1181"/>
        </w:tabs>
        <w:ind w:left="821"/>
      </w:pPr>
      <w:r>
        <w:rPr>
          <w:rFonts w:ascii="Microsoft Sans Serif" w:eastAsia="Microsoft Sans Serif" w:hAnsi="Microsoft Sans Serif"/>
          <w:spacing w:val="-10"/>
          <w:w w:val="150"/>
        </w:rPr>
        <w:t>🞂</w:t>
      </w:r>
      <w:r>
        <w:rPr>
          <w:rFonts w:ascii="Microsoft Sans Serif" w:eastAsia="Microsoft Sans Serif" w:hAnsi="Microsoft Sans Serif"/>
          <w:w w:val="180"/>
        </w:rPr>
        <w:t>​</w:t>
      </w:r>
      <w:r>
        <w:rPr>
          <w:rFonts w:ascii="Microsoft Sans Serif" w:eastAsia="Microsoft Sans Serif" w:hAnsi="Microsoft Sans Serif"/>
        </w:rPr>
        <w:tab/>
      </w:r>
      <w:r>
        <w:t>нет</w:t>
      </w:r>
      <w:r>
        <w:rPr>
          <w:spacing w:val="-6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союзников</w:t>
      </w:r>
      <w:r>
        <w:rPr>
          <w:spacing w:val="-2"/>
        </w:rPr>
        <w:t xml:space="preserve"> </w:t>
      </w:r>
      <w:r>
        <w:t>учителя-</w:t>
      </w:r>
      <w:r>
        <w:rPr>
          <w:spacing w:val="-2"/>
        </w:rPr>
        <w:t>предметника.</w:t>
      </w:r>
    </w:p>
    <w:p w:rsidR="00AE54B4" w:rsidRDefault="00CC15BB">
      <w:pPr>
        <w:pStyle w:val="a3"/>
        <w:tabs>
          <w:tab w:val="left" w:pos="1181"/>
        </w:tabs>
        <w:spacing w:before="1" w:line="244" w:lineRule="auto"/>
        <w:ind w:left="1181" w:right="1551" w:hanging="360"/>
        <w:rPr>
          <w:rFonts w:ascii="Calibri" w:eastAsia="Calibri" w:hAnsi="Calibri"/>
          <w:sz w:val="22"/>
        </w:rPr>
      </w:pPr>
      <w:r>
        <w:rPr>
          <w:rFonts w:ascii="Microsoft Sans Serif" w:eastAsia="Microsoft Sans Serif" w:hAnsi="Microsoft Sans Serif"/>
          <w:spacing w:val="-10"/>
          <w:w w:val="150"/>
          <w:sz w:val="22"/>
        </w:rPr>
        <w:t>🞂</w:t>
      </w:r>
      <w:r>
        <w:rPr>
          <w:rFonts w:ascii="Microsoft Sans Serif" w:eastAsia="Microsoft Sans Serif" w:hAnsi="Microsoft Sans Serif"/>
          <w:w w:val="181"/>
          <w:sz w:val="22"/>
        </w:rPr>
        <w:t>​</w:t>
      </w:r>
      <w:r>
        <w:rPr>
          <w:rFonts w:ascii="Microsoft Sans Serif" w:eastAsia="Microsoft Sans Serif" w:hAnsi="Microsoft Sans Serif"/>
          <w:sz w:val="22"/>
        </w:rPr>
        <w:tab/>
      </w:r>
      <w:r>
        <w:t>Частые</w:t>
      </w:r>
      <w:r>
        <w:rPr>
          <w:spacing w:val="-6"/>
        </w:rPr>
        <w:t xml:space="preserve"> </w:t>
      </w:r>
      <w:r>
        <w:t>пропуски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уважительной</w:t>
      </w:r>
      <w:r>
        <w:rPr>
          <w:spacing w:val="-6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приводит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отсутствию</w:t>
      </w:r>
      <w:r>
        <w:rPr>
          <w:spacing w:val="-4"/>
        </w:rPr>
        <w:t xml:space="preserve"> </w:t>
      </w:r>
      <w:r>
        <w:t xml:space="preserve">в </w:t>
      </w:r>
      <w:r>
        <w:rPr>
          <w:w w:val="105"/>
        </w:rPr>
        <w:t>системы</w:t>
      </w:r>
      <w:r>
        <w:rPr>
          <w:spacing w:val="40"/>
          <w:w w:val="105"/>
        </w:rPr>
        <w:t xml:space="preserve"> </w:t>
      </w:r>
      <w:r>
        <w:rPr>
          <w:w w:val="105"/>
        </w:rPr>
        <w:t>в знаниях</w:t>
      </w:r>
      <w:r>
        <w:rPr>
          <w:rFonts w:ascii="Calibri" w:eastAsia="Calibri" w:hAnsi="Calibri"/>
          <w:w w:val="105"/>
          <w:sz w:val="22"/>
        </w:rPr>
        <w:t>.</w:t>
      </w:r>
    </w:p>
    <w:p w:rsidR="00AE54B4" w:rsidRDefault="00AE54B4">
      <w:pPr>
        <w:pStyle w:val="a3"/>
        <w:spacing w:before="212"/>
        <w:rPr>
          <w:rFonts w:ascii="Calibri"/>
        </w:rPr>
      </w:pPr>
    </w:p>
    <w:p w:rsidR="00AE54B4" w:rsidRDefault="00CC15BB">
      <w:pPr>
        <w:pStyle w:val="a3"/>
        <w:spacing w:line="247" w:lineRule="auto"/>
        <w:ind w:left="462" w:right="726"/>
      </w:pPr>
      <w:r>
        <w:rPr>
          <w:rFonts w:ascii="Calibri" w:hAnsi="Calibri"/>
          <w:b/>
          <w:sz w:val="27"/>
          <w:u w:val="single"/>
        </w:rPr>
        <w:t>Цель</w:t>
      </w:r>
      <w:r>
        <w:rPr>
          <w:rFonts w:ascii="Calibri" w:hAnsi="Calibri"/>
          <w:b/>
          <w:spacing w:val="-4"/>
          <w:sz w:val="27"/>
        </w:rPr>
        <w:t xml:space="preserve"> </w:t>
      </w:r>
      <w:r>
        <w:rPr>
          <w:rFonts w:ascii="Calibri" w:hAnsi="Calibri"/>
          <w:b/>
          <w:sz w:val="27"/>
        </w:rPr>
        <w:t>–</w:t>
      </w:r>
      <w:r>
        <w:rPr>
          <w:rFonts w:ascii="Calibri" w:hAnsi="Calibri"/>
          <w:b/>
          <w:spacing w:val="-6"/>
          <w:sz w:val="27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приемов</w:t>
      </w:r>
      <w:r>
        <w:rPr>
          <w:spacing w:val="-5"/>
        </w:rPr>
        <w:t xml:space="preserve"> </w:t>
      </w:r>
      <w:r>
        <w:t>общих и</w:t>
      </w:r>
      <w:r>
        <w:rPr>
          <w:spacing w:val="-4"/>
        </w:rPr>
        <w:t xml:space="preserve"> </w:t>
      </w:r>
      <w:r>
        <w:t>специфических умственных</w:t>
      </w:r>
      <w:r>
        <w:rPr>
          <w:spacing w:val="-3"/>
        </w:rPr>
        <w:t xml:space="preserve"> </w:t>
      </w:r>
      <w:r>
        <w:t>действий в ходе кропотливой, систематической работы по предмету.</w:t>
      </w:r>
    </w:p>
    <w:p w:rsidR="00AE54B4" w:rsidRDefault="00CC15BB">
      <w:pPr>
        <w:pStyle w:val="a4"/>
        <w:numPr>
          <w:ilvl w:val="0"/>
          <w:numId w:val="11"/>
        </w:numPr>
        <w:tabs>
          <w:tab w:val="left" w:pos="600"/>
        </w:tabs>
        <w:spacing w:line="268" w:lineRule="exact"/>
        <w:ind w:left="600" w:hanging="138"/>
        <w:rPr>
          <w:sz w:val="24"/>
        </w:rPr>
      </w:pPr>
      <w:r>
        <w:rPr>
          <w:sz w:val="24"/>
        </w:rPr>
        <w:t>ликвидация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математике;</w:t>
      </w:r>
    </w:p>
    <w:p w:rsidR="00AE54B4" w:rsidRDefault="00CC15BB">
      <w:pPr>
        <w:pStyle w:val="a4"/>
        <w:numPr>
          <w:ilvl w:val="0"/>
          <w:numId w:val="11"/>
        </w:numPr>
        <w:tabs>
          <w:tab w:val="left" w:pos="660"/>
        </w:tabs>
        <w:spacing w:before="20"/>
        <w:ind w:left="660" w:hanging="138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ребенка</w:t>
      </w:r>
    </w:p>
    <w:p w:rsidR="00AE54B4" w:rsidRDefault="00AE54B4">
      <w:pPr>
        <w:pStyle w:val="a3"/>
        <w:spacing w:before="22"/>
      </w:pPr>
    </w:p>
    <w:p w:rsidR="00AE54B4" w:rsidRDefault="00CC15BB">
      <w:pPr>
        <w:pStyle w:val="Heading1"/>
        <w:ind w:left="462"/>
        <w:rPr>
          <w:rFonts w:ascii="Times New Roman" w:hAnsi="Times New Roman"/>
          <w:u w:val="none"/>
        </w:rPr>
      </w:pPr>
      <w:r>
        <w:rPr>
          <w:rFonts w:ascii="Times New Roman" w:hAnsi="Times New Roman"/>
          <w:spacing w:val="-2"/>
        </w:rPr>
        <w:t>Задачи:</w:t>
      </w:r>
    </w:p>
    <w:p w:rsidR="00AE54B4" w:rsidRDefault="00CC15BB">
      <w:pPr>
        <w:pStyle w:val="a4"/>
        <w:numPr>
          <w:ilvl w:val="0"/>
          <w:numId w:val="10"/>
        </w:numPr>
        <w:tabs>
          <w:tab w:val="left" w:pos="462"/>
        </w:tabs>
        <w:spacing w:before="13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учащихся.</w:t>
      </w:r>
    </w:p>
    <w:p w:rsidR="00AE54B4" w:rsidRDefault="00CC15BB">
      <w:pPr>
        <w:pStyle w:val="a4"/>
        <w:numPr>
          <w:ilvl w:val="0"/>
          <w:numId w:val="10"/>
        </w:numPr>
        <w:tabs>
          <w:tab w:val="left" w:pos="462"/>
        </w:tabs>
        <w:spacing w:before="17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групповых,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AE54B4" w:rsidRDefault="00CC15BB">
      <w:pPr>
        <w:pStyle w:val="a4"/>
        <w:numPr>
          <w:ilvl w:val="0"/>
          <w:numId w:val="10"/>
        </w:numPr>
        <w:tabs>
          <w:tab w:val="left" w:pos="462"/>
        </w:tabs>
        <w:spacing w:before="19"/>
        <w:rPr>
          <w:sz w:val="24"/>
        </w:rPr>
      </w:pPr>
      <w:r>
        <w:rPr>
          <w:sz w:val="24"/>
        </w:rPr>
        <w:t>Удовлетворение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(широкая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информированность).</w:t>
      </w:r>
    </w:p>
    <w:p w:rsidR="00AE54B4" w:rsidRDefault="00CC15BB">
      <w:pPr>
        <w:pStyle w:val="a4"/>
        <w:numPr>
          <w:ilvl w:val="0"/>
          <w:numId w:val="10"/>
        </w:numPr>
        <w:tabs>
          <w:tab w:val="left" w:pos="462"/>
        </w:tabs>
        <w:spacing w:before="1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глубокого,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предмету.</w:t>
      </w:r>
    </w:p>
    <w:p w:rsidR="00AE54B4" w:rsidRDefault="00CC15BB">
      <w:pPr>
        <w:pStyle w:val="a4"/>
        <w:numPr>
          <w:ilvl w:val="0"/>
          <w:numId w:val="10"/>
        </w:numPr>
        <w:tabs>
          <w:tab w:val="left" w:pos="462"/>
        </w:tabs>
        <w:spacing w:before="19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любознательности.</w:t>
      </w:r>
    </w:p>
    <w:p w:rsidR="00AE54B4" w:rsidRDefault="00CC15BB">
      <w:pPr>
        <w:pStyle w:val="a4"/>
        <w:numPr>
          <w:ilvl w:val="0"/>
          <w:numId w:val="10"/>
        </w:numPr>
        <w:tabs>
          <w:tab w:val="left" w:pos="462"/>
        </w:tabs>
        <w:spacing w:before="17" w:line="256" w:lineRule="auto"/>
        <w:ind w:right="1529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аккуратности,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самопроверки </w:t>
      </w:r>
      <w:r>
        <w:rPr>
          <w:spacing w:val="-2"/>
          <w:sz w:val="24"/>
        </w:rPr>
        <w:t>учащихся.</w:t>
      </w:r>
    </w:p>
    <w:p w:rsidR="00AE54B4" w:rsidRDefault="00CC15BB">
      <w:pPr>
        <w:pStyle w:val="a4"/>
        <w:numPr>
          <w:ilvl w:val="0"/>
          <w:numId w:val="10"/>
        </w:numPr>
        <w:tabs>
          <w:tab w:val="left" w:pos="462"/>
        </w:tabs>
        <w:spacing w:line="273" w:lineRule="exact"/>
        <w:rPr>
          <w:sz w:val="24"/>
        </w:rPr>
      </w:pPr>
      <w:r>
        <w:rPr>
          <w:sz w:val="24"/>
        </w:rPr>
        <w:t>Активизация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слабых </w:t>
      </w:r>
      <w:r>
        <w:rPr>
          <w:spacing w:val="-2"/>
          <w:sz w:val="24"/>
        </w:rPr>
        <w:t>учащихся.</w:t>
      </w:r>
    </w:p>
    <w:p w:rsidR="00AE54B4" w:rsidRDefault="00AE54B4">
      <w:pPr>
        <w:spacing w:line="273" w:lineRule="exact"/>
        <w:rPr>
          <w:sz w:val="24"/>
        </w:rPr>
        <w:sectPr w:rsidR="00AE54B4">
          <w:pgSz w:w="11910" w:h="16840"/>
          <w:pgMar w:top="1860" w:right="200" w:bottom="280" w:left="1240" w:header="720" w:footer="720" w:gutter="0"/>
          <w:cols w:space="720"/>
        </w:sectPr>
      </w:pPr>
    </w:p>
    <w:p w:rsidR="00AE54B4" w:rsidRDefault="00CC15BB">
      <w:pPr>
        <w:pStyle w:val="Heading1"/>
        <w:spacing w:before="14"/>
        <w:ind w:right="390"/>
        <w:jc w:val="center"/>
        <w:rPr>
          <w:u w:val="none"/>
        </w:rPr>
      </w:pPr>
      <w:r>
        <w:lastRenderedPageBreak/>
        <w:t>Планируемые</w:t>
      </w:r>
      <w:r>
        <w:rPr>
          <w:spacing w:val="-13"/>
        </w:rPr>
        <w:t xml:space="preserve"> </w:t>
      </w:r>
      <w:r>
        <w:rPr>
          <w:spacing w:val="-2"/>
        </w:rPr>
        <w:t>результаты:</w:t>
      </w:r>
    </w:p>
    <w:p w:rsidR="00AE54B4" w:rsidRDefault="00AE54B4">
      <w:pPr>
        <w:pStyle w:val="a3"/>
        <w:spacing w:before="13"/>
        <w:rPr>
          <w:rFonts w:ascii="Calibri"/>
          <w:b/>
        </w:rPr>
      </w:pPr>
    </w:p>
    <w:p w:rsidR="00AE54B4" w:rsidRDefault="00CC15BB">
      <w:pPr>
        <w:pStyle w:val="a4"/>
        <w:numPr>
          <w:ilvl w:val="1"/>
          <w:numId w:val="10"/>
        </w:numPr>
        <w:tabs>
          <w:tab w:val="left" w:pos="600"/>
        </w:tabs>
        <w:spacing w:line="256" w:lineRule="auto"/>
        <w:ind w:right="1578" w:firstLine="0"/>
        <w:rPr>
          <w:sz w:val="24"/>
        </w:rPr>
      </w:pPr>
      <w:r>
        <w:rPr>
          <w:sz w:val="24"/>
        </w:rPr>
        <w:t>Создание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способностей учащихся, личностного роста слабоуспевающих и неуспевающих детей.</w:t>
      </w:r>
    </w:p>
    <w:p w:rsidR="00AE54B4" w:rsidRDefault="00CC15BB">
      <w:pPr>
        <w:pStyle w:val="a4"/>
        <w:numPr>
          <w:ilvl w:val="1"/>
          <w:numId w:val="10"/>
        </w:numPr>
        <w:tabs>
          <w:tab w:val="left" w:pos="600"/>
        </w:tabs>
        <w:spacing w:line="256" w:lineRule="auto"/>
        <w:ind w:right="1173" w:firstLine="0"/>
        <w:rPr>
          <w:sz w:val="24"/>
        </w:rPr>
      </w:pPr>
      <w:r>
        <w:rPr>
          <w:sz w:val="24"/>
        </w:rPr>
        <w:t>Внедрение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слабоуспевающим</w:t>
      </w:r>
      <w:proofErr w:type="gramEnd"/>
      <w:r>
        <w:rPr>
          <w:sz w:val="24"/>
        </w:rPr>
        <w:t xml:space="preserve"> усвоить программу.</w:t>
      </w:r>
    </w:p>
    <w:p w:rsidR="00AE54B4" w:rsidRDefault="00CC15BB">
      <w:pPr>
        <w:pStyle w:val="a4"/>
        <w:numPr>
          <w:ilvl w:val="1"/>
          <w:numId w:val="10"/>
        </w:numPr>
        <w:tabs>
          <w:tab w:val="left" w:pos="600"/>
        </w:tabs>
        <w:spacing w:line="273" w:lineRule="exact"/>
        <w:ind w:left="600" w:hanging="138"/>
        <w:rPr>
          <w:sz w:val="24"/>
        </w:rPr>
      </w:pPr>
      <w:r>
        <w:rPr>
          <w:sz w:val="24"/>
        </w:rPr>
        <w:t>Своевременно</w:t>
      </w:r>
      <w:r>
        <w:rPr>
          <w:spacing w:val="-7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консультаций.</w:t>
      </w:r>
    </w:p>
    <w:p w:rsidR="00AE54B4" w:rsidRDefault="00CC15BB">
      <w:pPr>
        <w:pStyle w:val="a4"/>
        <w:numPr>
          <w:ilvl w:val="1"/>
          <w:numId w:val="10"/>
        </w:numPr>
        <w:tabs>
          <w:tab w:val="left" w:pos="600"/>
        </w:tabs>
        <w:spacing w:before="17" w:line="254" w:lineRule="auto"/>
        <w:ind w:right="1813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7"/>
          <w:sz w:val="24"/>
        </w:rPr>
        <w:t xml:space="preserve"> </w:t>
      </w:r>
      <w:r>
        <w:rPr>
          <w:sz w:val="24"/>
        </w:rPr>
        <w:t>слабоуспевающих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неуспевающих школьников в творческих конкурсах, выставках и других мероприятиях.</w:t>
      </w:r>
    </w:p>
    <w:p w:rsidR="00AE54B4" w:rsidRDefault="00AE54B4">
      <w:pPr>
        <w:pStyle w:val="a3"/>
      </w:pPr>
    </w:p>
    <w:p w:rsidR="00AE54B4" w:rsidRDefault="00AE54B4">
      <w:pPr>
        <w:pStyle w:val="a3"/>
        <w:spacing w:before="44"/>
      </w:pPr>
    </w:p>
    <w:p w:rsidR="00AE54B4" w:rsidRDefault="00CC15BB">
      <w:pPr>
        <w:pStyle w:val="Heading1"/>
        <w:ind w:right="393"/>
        <w:jc w:val="center"/>
        <w:rPr>
          <w:u w:val="none"/>
        </w:rPr>
      </w:pPr>
      <w:r>
        <w:t>Основные</w:t>
      </w:r>
      <w:r>
        <w:rPr>
          <w:spacing w:val="-8"/>
        </w:rPr>
        <w:t xml:space="preserve"> </w:t>
      </w:r>
      <w:r>
        <w:t>компоненты</w:t>
      </w:r>
      <w:proofErr w:type="gramStart"/>
      <w:r>
        <w:rPr>
          <w:spacing w:val="-7"/>
        </w:rPr>
        <w:t xml:space="preserve"> </w:t>
      </w:r>
      <w:r>
        <w:rPr>
          <w:spacing w:val="-10"/>
        </w:rPr>
        <w:t>:</w:t>
      </w:r>
      <w:proofErr w:type="gramEnd"/>
    </w:p>
    <w:p w:rsidR="00AE54B4" w:rsidRDefault="00AE54B4">
      <w:pPr>
        <w:pStyle w:val="a3"/>
        <w:spacing w:before="39"/>
        <w:rPr>
          <w:rFonts w:ascii="Calibri"/>
          <w:b/>
        </w:rPr>
      </w:pPr>
    </w:p>
    <w:p w:rsidR="00AE54B4" w:rsidRDefault="00CC15BB">
      <w:pPr>
        <w:pStyle w:val="a4"/>
        <w:numPr>
          <w:ilvl w:val="0"/>
          <w:numId w:val="9"/>
        </w:numPr>
        <w:tabs>
          <w:tab w:val="left" w:pos="462"/>
        </w:tabs>
        <w:spacing w:line="256" w:lineRule="auto"/>
        <w:ind w:right="1616"/>
        <w:rPr>
          <w:sz w:val="24"/>
        </w:rPr>
      </w:pPr>
      <w:r>
        <w:rPr>
          <w:sz w:val="24"/>
        </w:rPr>
        <w:t>Подбор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и творческий подход.</w:t>
      </w:r>
    </w:p>
    <w:p w:rsidR="00AE54B4" w:rsidRDefault="00CC15BB">
      <w:pPr>
        <w:pStyle w:val="a4"/>
        <w:numPr>
          <w:ilvl w:val="0"/>
          <w:numId w:val="9"/>
        </w:numPr>
        <w:tabs>
          <w:tab w:val="left" w:pos="462"/>
        </w:tabs>
        <w:spacing w:line="256" w:lineRule="auto"/>
        <w:ind w:right="1217"/>
        <w:rPr>
          <w:sz w:val="24"/>
        </w:rPr>
      </w:pPr>
      <w:r>
        <w:rPr>
          <w:sz w:val="24"/>
        </w:rPr>
        <w:t>Занимательность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заинтересованность,</w:t>
      </w:r>
      <w:r>
        <w:rPr>
          <w:spacing w:val="-9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часто зависит и характер внимания ученика на уроке, его активность.</w:t>
      </w:r>
    </w:p>
    <w:p w:rsidR="00AE54B4" w:rsidRDefault="00CC15BB">
      <w:pPr>
        <w:pStyle w:val="a4"/>
        <w:numPr>
          <w:ilvl w:val="0"/>
          <w:numId w:val="9"/>
        </w:numPr>
        <w:tabs>
          <w:tab w:val="left" w:pos="462"/>
        </w:tabs>
        <w:spacing w:line="256" w:lineRule="auto"/>
        <w:ind w:right="1667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рассчитанных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 кратковременное или долговременное выполнение.</w:t>
      </w:r>
    </w:p>
    <w:p w:rsidR="00AE54B4" w:rsidRDefault="00CC15BB">
      <w:pPr>
        <w:pStyle w:val="a4"/>
        <w:numPr>
          <w:ilvl w:val="0"/>
          <w:numId w:val="9"/>
        </w:numPr>
        <w:tabs>
          <w:tab w:val="left" w:pos="462"/>
        </w:tabs>
        <w:spacing w:line="273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уроке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жизни.</w:t>
      </w:r>
    </w:p>
    <w:p w:rsidR="00AE54B4" w:rsidRDefault="00CC15BB">
      <w:pPr>
        <w:spacing w:before="3"/>
        <w:ind w:left="462"/>
        <w:rPr>
          <w:rFonts w:ascii="Calibri" w:hAnsi="Calibri"/>
        </w:rPr>
      </w:pPr>
      <w:r>
        <w:rPr>
          <w:rFonts w:ascii="Calibri" w:hAnsi="Calibri"/>
        </w:rPr>
        <w:t>Использовать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наглядный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2"/>
        </w:rPr>
        <w:t>материал.</w:t>
      </w:r>
    </w:p>
    <w:p w:rsidR="00AE54B4" w:rsidRDefault="00AE54B4">
      <w:pPr>
        <w:pStyle w:val="a3"/>
        <w:rPr>
          <w:rFonts w:ascii="Calibri"/>
          <w:sz w:val="22"/>
        </w:rPr>
      </w:pPr>
    </w:p>
    <w:p w:rsidR="00AE54B4" w:rsidRDefault="00AE54B4">
      <w:pPr>
        <w:pStyle w:val="a3"/>
        <w:rPr>
          <w:rFonts w:ascii="Calibri"/>
          <w:sz w:val="22"/>
        </w:rPr>
      </w:pPr>
    </w:p>
    <w:p w:rsidR="00AE54B4" w:rsidRDefault="00AE54B4">
      <w:pPr>
        <w:pStyle w:val="a3"/>
        <w:spacing w:before="8"/>
        <w:rPr>
          <w:rFonts w:ascii="Calibri"/>
          <w:sz w:val="22"/>
        </w:rPr>
      </w:pPr>
    </w:p>
    <w:p w:rsidR="00AE54B4" w:rsidRDefault="00CC15BB">
      <w:pPr>
        <w:pStyle w:val="a3"/>
        <w:spacing w:line="276" w:lineRule="auto"/>
        <w:ind w:left="462" w:right="682"/>
      </w:pPr>
      <w:r>
        <w:t>На фоне школьных неудач, постоянного неуспеха познавательная потребность очень скоро</w:t>
      </w:r>
      <w:r>
        <w:rPr>
          <w:spacing w:val="-3"/>
        </w:rPr>
        <w:t xml:space="preserve"> </w:t>
      </w:r>
      <w:r>
        <w:t>исчезает,</w:t>
      </w:r>
      <w:r>
        <w:rPr>
          <w:spacing w:val="-3"/>
        </w:rPr>
        <w:t xml:space="preserve"> </w:t>
      </w:r>
      <w:r>
        <w:t>а учебная</w:t>
      </w:r>
      <w:r>
        <w:rPr>
          <w:spacing w:val="-3"/>
        </w:rPr>
        <w:t xml:space="preserve"> </w:t>
      </w:r>
      <w:r>
        <w:t>мотивация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возникает. Поэтому</w:t>
      </w:r>
      <w:r>
        <w:rPr>
          <w:spacing w:val="-8"/>
        </w:rPr>
        <w:t xml:space="preserve"> </w:t>
      </w:r>
      <w:r>
        <w:t>совершенно</w:t>
      </w:r>
      <w:r>
        <w:rPr>
          <w:spacing w:val="-3"/>
        </w:rPr>
        <w:t xml:space="preserve"> </w:t>
      </w:r>
      <w:r>
        <w:t>необходима специальная «поддерживающая»</w:t>
      </w:r>
      <w:r>
        <w:rPr>
          <w:spacing w:val="-7"/>
        </w:rPr>
        <w:t xml:space="preserve"> </w:t>
      </w:r>
      <w:r>
        <w:t>работа, помогающая детям, испытывающим трудности в обучении, у</w:t>
      </w:r>
      <w:r>
        <w:t>спешно осваивать учебный материал, получая постоянное положение от учителя. Необходимы дополнительные упражнения, в которые заключена продуманная система помощи ребенку, заключающая в серии «подсказок», в основе которых лежит</w:t>
      </w:r>
    </w:p>
    <w:p w:rsidR="00AE54B4" w:rsidRDefault="00CC15BB">
      <w:pPr>
        <w:pStyle w:val="a3"/>
        <w:spacing w:before="2" w:line="276" w:lineRule="auto"/>
        <w:ind w:left="462" w:right="860"/>
      </w:pPr>
      <w:r>
        <w:t>последовательность</w:t>
      </w:r>
      <w:r>
        <w:rPr>
          <w:spacing w:val="-6"/>
        </w:rPr>
        <w:t xml:space="preserve"> </w:t>
      </w:r>
      <w:r>
        <w:t>операций,</w:t>
      </w:r>
      <w:r>
        <w:rPr>
          <w:spacing w:val="-6"/>
        </w:rPr>
        <w:t xml:space="preserve"> </w:t>
      </w:r>
      <w:r>
        <w:t>н</w:t>
      </w:r>
      <w:r>
        <w:t>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успешного</w:t>
      </w:r>
      <w:r>
        <w:rPr>
          <w:spacing w:val="-6"/>
        </w:rPr>
        <w:t xml:space="preserve"> </w:t>
      </w:r>
      <w:r>
        <w:t>обучения.</w:t>
      </w:r>
      <w:r>
        <w:rPr>
          <w:spacing w:val="-6"/>
        </w:rPr>
        <w:t xml:space="preserve"> </w:t>
      </w:r>
      <w:r>
        <w:t>Кроме</w:t>
      </w:r>
      <w:r>
        <w:rPr>
          <w:spacing w:val="-6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этим детям необходимо большее количество на отработку навыка.</w:t>
      </w:r>
    </w:p>
    <w:p w:rsidR="00AE54B4" w:rsidRDefault="00CC15BB">
      <w:pPr>
        <w:pStyle w:val="a3"/>
        <w:spacing w:before="198"/>
        <w:ind w:left="522"/>
      </w:pPr>
      <w:r>
        <w:t>Какой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выход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создавшейся</w:t>
      </w:r>
      <w:r>
        <w:rPr>
          <w:spacing w:val="-1"/>
        </w:rPr>
        <w:t xml:space="preserve"> </w:t>
      </w:r>
      <w:r>
        <w:rPr>
          <w:spacing w:val="-2"/>
        </w:rPr>
        <w:t>ситуации</w:t>
      </w:r>
    </w:p>
    <w:p w:rsidR="00AE54B4" w:rsidRDefault="00CC15BB">
      <w:pPr>
        <w:spacing w:before="247"/>
        <w:ind w:left="821"/>
        <w:rPr>
          <w:b/>
          <w:sz w:val="24"/>
        </w:rPr>
      </w:pPr>
      <w:r>
        <w:rPr>
          <w:b/>
          <w:sz w:val="24"/>
        </w:rPr>
        <w:t>Как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помочь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ученику,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учителям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выйти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сложивщейся</w:t>
      </w:r>
      <w:proofErr w:type="spellEnd"/>
      <w:r>
        <w:rPr>
          <w:b/>
          <w:spacing w:val="-2"/>
          <w:sz w:val="24"/>
        </w:rPr>
        <w:t xml:space="preserve"> ситуации?</w:t>
      </w:r>
    </w:p>
    <w:p w:rsidR="00AE54B4" w:rsidRDefault="00CC15BB">
      <w:pPr>
        <w:tabs>
          <w:tab w:val="left" w:pos="1181"/>
        </w:tabs>
        <w:spacing w:before="240" w:line="275" w:lineRule="exact"/>
        <w:ind w:left="821"/>
        <w:rPr>
          <w:b/>
          <w:sz w:val="24"/>
        </w:rPr>
      </w:pPr>
      <w:r>
        <w:rPr>
          <w:rFonts w:ascii="Microsoft Sans Serif" w:eastAsia="Microsoft Sans Serif" w:hAnsi="Microsoft Sans Serif"/>
          <w:spacing w:val="-10"/>
          <w:w w:val="150"/>
          <w:sz w:val="24"/>
        </w:rPr>
        <w:t>🞂</w:t>
      </w:r>
      <w:r>
        <w:rPr>
          <w:rFonts w:ascii="Microsoft Sans Serif" w:eastAsia="Microsoft Sans Serif" w:hAnsi="Microsoft Sans Serif"/>
          <w:w w:val="180"/>
          <w:sz w:val="24"/>
        </w:rPr>
        <w:t>​</w:t>
      </w:r>
      <w:r>
        <w:rPr>
          <w:rFonts w:ascii="Microsoft Sans Serif" w:eastAsia="Microsoft Sans Serif" w:hAnsi="Microsoft Sans Serif"/>
          <w:sz w:val="24"/>
        </w:rPr>
        <w:tab/>
      </w:r>
      <w:r>
        <w:rPr>
          <w:b/>
          <w:sz w:val="24"/>
        </w:rPr>
        <w:t>Систематизировать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теоретические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знания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теме.</w:t>
      </w:r>
    </w:p>
    <w:p w:rsidR="00AE54B4" w:rsidRDefault="00CC15BB">
      <w:pPr>
        <w:tabs>
          <w:tab w:val="left" w:pos="1181"/>
          <w:tab w:val="left" w:pos="1241"/>
          <w:tab w:val="left" w:pos="7129"/>
        </w:tabs>
        <w:ind w:left="1181" w:right="1374" w:hanging="360"/>
        <w:rPr>
          <w:b/>
          <w:sz w:val="24"/>
        </w:rPr>
      </w:pPr>
      <w:r>
        <w:rPr>
          <w:rFonts w:ascii="Microsoft Sans Serif" w:eastAsia="Microsoft Sans Serif" w:hAnsi="Microsoft Sans Serif"/>
          <w:spacing w:val="-10"/>
          <w:w w:val="150"/>
          <w:sz w:val="24"/>
        </w:rPr>
        <w:t>🞂</w:t>
      </w:r>
      <w:r>
        <w:rPr>
          <w:rFonts w:ascii="Microsoft Sans Serif" w:eastAsia="Microsoft Sans Serif" w:hAnsi="Microsoft Sans Serif"/>
          <w:w w:val="180"/>
          <w:sz w:val="24"/>
        </w:rPr>
        <w:t>​</w:t>
      </w:r>
      <w:r>
        <w:rPr>
          <w:rFonts w:ascii="Microsoft Sans Serif" w:eastAsia="Microsoft Sans Serif" w:hAnsi="Microsoft Sans Serif"/>
          <w:sz w:val="24"/>
        </w:rPr>
        <w:tab/>
      </w:r>
      <w:r>
        <w:rPr>
          <w:rFonts w:ascii="Microsoft Sans Serif" w:eastAsia="Microsoft Sans Serif" w:hAnsi="Microsoft Sans Serif"/>
          <w:sz w:val="24"/>
        </w:rPr>
        <w:tab/>
      </w:r>
      <w:r>
        <w:rPr>
          <w:b/>
          <w:w w:val="105"/>
          <w:sz w:val="24"/>
        </w:rPr>
        <w:t>Провести</w:t>
      </w:r>
      <w:r>
        <w:rPr>
          <w:b/>
          <w:spacing w:val="40"/>
          <w:w w:val="105"/>
          <w:sz w:val="24"/>
        </w:rPr>
        <w:t xml:space="preserve"> </w:t>
      </w:r>
      <w:r>
        <w:rPr>
          <w:b/>
          <w:w w:val="105"/>
          <w:sz w:val="24"/>
        </w:rPr>
        <w:t>психолого-педагогическую диагностику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слабоуспевающих </w:t>
      </w:r>
      <w:r>
        <w:rPr>
          <w:b/>
          <w:spacing w:val="-2"/>
          <w:w w:val="110"/>
          <w:sz w:val="24"/>
        </w:rPr>
        <w:t>учащихся.</w:t>
      </w:r>
    </w:p>
    <w:p w:rsidR="00AE54B4" w:rsidRDefault="00CC15BB">
      <w:pPr>
        <w:tabs>
          <w:tab w:val="left" w:pos="1181"/>
          <w:tab w:val="left" w:pos="1241"/>
          <w:tab w:val="left" w:pos="7175"/>
        </w:tabs>
        <w:ind w:left="1181" w:right="1571" w:hanging="360"/>
        <w:rPr>
          <w:b/>
          <w:sz w:val="24"/>
        </w:rPr>
      </w:pPr>
      <w:r>
        <w:rPr>
          <w:rFonts w:ascii="Microsoft Sans Serif" w:eastAsia="Microsoft Sans Serif" w:hAnsi="Microsoft Sans Serif"/>
          <w:spacing w:val="-10"/>
          <w:w w:val="150"/>
          <w:sz w:val="24"/>
        </w:rPr>
        <w:t>🞂</w:t>
      </w:r>
      <w:r>
        <w:rPr>
          <w:rFonts w:ascii="Microsoft Sans Serif" w:eastAsia="Microsoft Sans Serif" w:hAnsi="Microsoft Sans Serif"/>
          <w:w w:val="180"/>
          <w:sz w:val="24"/>
        </w:rPr>
        <w:t>​</w:t>
      </w:r>
      <w:r>
        <w:rPr>
          <w:rFonts w:ascii="Microsoft Sans Serif" w:eastAsia="Microsoft Sans Serif" w:hAnsi="Microsoft Sans Serif"/>
          <w:sz w:val="24"/>
        </w:rPr>
        <w:tab/>
      </w:r>
      <w:r>
        <w:rPr>
          <w:rFonts w:ascii="Microsoft Sans Serif" w:eastAsia="Microsoft Sans Serif" w:hAnsi="Microsoft Sans Serif"/>
          <w:sz w:val="24"/>
        </w:rPr>
        <w:tab/>
      </w:r>
      <w:r>
        <w:rPr>
          <w:b/>
          <w:w w:val="105"/>
          <w:sz w:val="24"/>
        </w:rPr>
        <w:t>Выявить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основные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причины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и</w:t>
      </w:r>
      <w:r>
        <w:rPr>
          <w:b/>
          <w:spacing w:val="-15"/>
          <w:w w:val="105"/>
          <w:sz w:val="24"/>
        </w:rPr>
        <w:t xml:space="preserve"> </w:t>
      </w:r>
      <w:r>
        <w:rPr>
          <w:b/>
          <w:w w:val="105"/>
          <w:sz w:val="24"/>
        </w:rPr>
        <w:t>меры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w w:val="105"/>
          <w:sz w:val="24"/>
        </w:rPr>
        <w:t>профилактики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 xml:space="preserve">неуспеваемости </w:t>
      </w:r>
      <w:r>
        <w:rPr>
          <w:b/>
          <w:spacing w:val="-2"/>
          <w:w w:val="110"/>
          <w:sz w:val="24"/>
        </w:rPr>
        <w:t>школьников.</w:t>
      </w:r>
    </w:p>
    <w:p w:rsidR="00AE54B4" w:rsidRDefault="00CC15BB">
      <w:pPr>
        <w:spacing w:before="2" w:line="278" w:lineRule="auto"/>
        <w:ind w:left="462" w:right="860" w:firstLine="60"/>
        <w:rPr>
          <w:b/>
          <w:sz w:val="24"/>
        </w:rPr>
      </w:pPr>
      <w:r>
        <w:rPr>
          <w:b/>
          <w:sz w:val="24"/>
        </w:rPr>
        <w:t>Определить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пути,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способы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проблемы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неуспеваемости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 различных этапах учебной деятельности</w:t>
      </w:r>
    </w:p>
    <w:p w:rsidR="00AE54B4" w:rsidRDefault="00AE54B4">
      <w:pPr>
        <w:pStyle w:val="a3"/>
        <w:rPr>
          <w:b/>
        </w:rPr>
      </w:pPr>
    </w:p>
    <w:p w:rsidR="00AE54B4" w:rsidRDefault="00AE54B4">
      <w:pPr>
        <w:pStyle w:val="a3"/>
        <w:spacing w:before="161"/>
        <w:rPr>
          <w:b/>
        </w:rPr>
      </w:pPr>
    </w:p>
    <w:p w:rsidR="00AE54B4" w:rsidRDefault="00CC15BB">
      <w:pPr>
        <w:spacing w:line="276" w:lineRule="auto"/>
        <w:ind w:left="462" w:right="860"/>
        <w:rPr>
          <w:b/>
          <w:i/>
          <w:sz w:val="24"/>
        </w:rPr>
      </w:pPr>
      <w:r>
        <w:rPr>
          <w:b/>
          <w:i/>
          <w:sz w:val="24"/>
          <w:u w:val="single"/>
        </w:rPr>
        <w:t>Таким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образом,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рождается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идея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создания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индивидуальной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образовательной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  <w:u w:val="single"/>
        </w:rPr>
        <w:t>программы работы со слабоуспевающими и неуспевающими учащимися.</w:t>
      </w:r>
    </w:p>
    <w:p w:rsidR="00AE54B4" w:rsidRDefault="00AE54B4">
      <w:pPr>
        <w:spacing w:line="276" w:lineRule="auto"/>
        <w:rPr>
          <w:sz w:val="24"/>
        </w:rPr>
        <w:sectPr w:rsidR="00AE54B4">
          <w:pgSz w:w="11910" w:h="16840"/>
          <w:pgMar w:top="1100" w:right="200" w:bottom="280" w:left="1240" w:header="720" w:footer="720" w:gutter="0"/>
          <w:cols w:space="720"/>
        </w:sectPr>
      </w:pPr>
    </w:p>
    <w:p w:rsidR="00AE54B4" w:rsidRDefault="00CC15BB">
      <w:pPr>
        <w:spacing w:before="70"/>
        <w:ind w:left="462"/>
        <w:rPr>
          <w:b/>
          <w:sz w:val="24"/>
        </w:rPr>
      </w:pPr>
      <w:r>
        <w:rPr>
          <w:b/>
          <w:sz w:val="24"/>
          <w:u w:val="single"/>
        </w:rPr>
        <w:lastRenderedPageBreak/>
        <w:t>План</w:t>
      </w:r>
      <w:r>
        <w:rPr>
          <w:b/>
          <w:spacing w:val="-7"/>
          <w:sz w:val="24"/>
          <w:u w:val="single"/>
        </w:rPr>
        <w:t xml:space="preserve"> </w:t>
      </w:r>
      <w:r>
        <w:rPr>
          <w:b/>
          <w:sz w:val="24"/>
          <w:u w:val="single"/>
        </w:rPr>
        <w:t>работы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со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слабоуспевающими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неуспевающими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учащимися.</w:t>
      </w:r>
    </w:p>
    <w:p w:rsidR="00AE54B4" w:rsidRDefault="00AE54B4">
      <w:pPr>
        <w:pStyle w:val="a3"/>
        <w:spacing w:before="5"/>
        <w:rPr>
          <w:b/>
        </w:rPr>
      </w:pPr>
    </w:p>
    <w:p w:rsidR="00AE54B4" w:rsidRDefault="00CC15BB">
      <w:pPr>
        <w:ind w:left="2142"/>
        <w:rPr>
          <w:b/>
          <w:sz w:val="24"/>
        </w:rPr>
      </w:pPr>
      <w:r>
        <w:rPr>
          <w:b/>
          <w:sz w:val="24"/>
        </w:rPr>
        <w:t>Причи</w:t>
      </w:r>
      <w:r>
        <w:rPr>
          <w:b/>
          <w:sz w:val="24"/>
        </w:rPr>
        <w:t>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проявления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неуспеваемости</w:t>
      </w:r>
    </w:p>
    <w:p w:rsidR="00AE54B4" w:rsidRDefault="00AE54B4">
      <w:pPr>
        <w:pStyle w:val="a3"/>
        <w:spacing w:before="52"/>
        <w:rPr>
          <w:b/>
          <w:sz w:val="20"/>
        </w:rPr>
      </w:pPr>
    </w:p>
    <w:tbl>
      <w:tblPr>
        <w:tblStyle w:val="TableNormal"/>
        <w:tblW w:w="0" w:type="auto"/>
        <w:tblInd w:w="44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874"/>
        <w:gridCol w:w="6042"/>
      </w:tblGrid>
      <w:tr w:rsidR="00AE54B4">
        <w:trPr>
          <w:trHeight w:val="303"/>
        </w:trPr>
        <w:tc>
          <w:tcPr>
            <w:tcW w:w="3874" w:type="dxa"/>
            <w:tcBorders>
              <w:bottom w:val="single" w:sz="12" w:space="0" w:color="000009"/>
              <w:right w:val="single" w:sz="12" w:space="0" w:color="000009"/>
            </w:tcBorders>
          </w:tcPr>
          <w:p w:rsidR="00AE54B4" w:rsidRDefault="00CC15BB">
            <w:pPr>
              <w:pStyle w:val="TableParagraph"/>
              <w:spacing w:before="6"/>
              <w:ind w:left="597"/>
              <w:rPr>
                <w:i/>
                <w:sz w:val="24"/>
              </w:rPr>
            </w:pPr>
            <w:r>
              <w:rPr>
                <w:i/>
                <w:sz w:val="24"/>
              </w:rPr>
              <w:t>Причины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неуспеваемости</w:t>
            </w:r>
          </w:p>
        </w:tc>
        <w:tc>
          <w:tcPr>
            <w:tcW w:w="6042" w:type="dxa"/>
            <w:tcBorders>
              <w:left w:val="single" w:sz="12" w:space="0" w:color="000009"/>
              <w:bottom w:val="single" w:sz="12" w:space="0" w:color="000009"/>
            </w:tcBorders>
          </w:tcPr>
          <w:p w:rsidR="00AE54B4" w:rsidRDefault="00CC15BB">
            <w:pPr>
              <w:pStyle w:val="TableParagraph"/>
              <w:spacing w:before="6"/>
              <w:ind w:left="1900"/>
              <w:rPr>
                <w:i/>
                <w:sz w:val="24"/>
              </w:rPr>
            </w:pPr>
            <w:r>
              <w:rPr>
                <w:i/>
                <w:sz w:val="24"/>
              </w:rPr>
              <w:t>Характер</w:t>
            </w:r>
            <w:r>
              <w:rPr>
                <w:i/>
                <w:spacing w:val="-2"/>
                <w:sz w:val="24"/>
              </w:rPr>
              <w:t xml:space="preserve"> проявления</w:t>
            </w:r>
          </w:p>
        </w:tc>
      </w:tr>
      <w:tr w:rsidR="00AE54B4">
        <w:trPr>
          <w:trHeight w:val="2521"/>
        </w:trPr>
        <w:tc>
          <w:tcPr>
            <w:tcW w:w="387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AE54B4" w:rsidRDefault="00CC15BB">
            <w:pPr>
              <w:pStyle w:val="TableParagraph"/>
              <w:spacing w:before="8"/>
              <w:ind w:left="14"/>
              <w:rPr>
                <w:sz w:val="24"/>
              </w:rPr>
            </w:pPr>
            <w:r>
              <w:rPr>
                <w:sz w:val="24"/>
              </w:rPr>
              <w:t>Низкий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учебной мотивации (ничто не побуждает учиться). Влияют:</w:t>
            </w:r>
          </w:p>
          <w:p w:rsidR="00AE54B4" w:rsidRDefault="00AE54B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E54B4" w:rsidRDefault="00CC15BB">
            <w:pPr>
              <w:pStyle w:val="TableParagraph"/>
              <w:numPr>
                <w:ilvl w:val="0"/>
                <w:numId w:val="8"/>
              </w:numPr>
              <w:tabs>
                <w:tab w:val="left" w:pos="152"/>
              </w:tabs>
              <w:ind w:right="395" w:firstLine="0"/>
              <w:rPr>
                <w:sz w:val="24"/>
              </w:rPr>
            </w:pPr>
            <w:r>
              <w:rPr>
                <w:sz w:val="24"/>
              </w:rPr>
              <w:t>обстоятельства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ребѐнка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семье;</w:t>
            </w:r>
          </w:p>
          <w:p w:rsidR="00AE54B4" w:rsidRDefault="00AE54B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E54B4" w:rsidRDefault="00CC15BB">
            <w:pPr>
              <w:pStyle w:val="TableParagraph"/>
              <w:numPr>
                <w:ilvl w:val="0"/>
                <w:numId w:val="8"/>
              </w:numPr>
              <w:tabs>
                <w:tab w:val="left" w:pos="152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окружающими </w:t>
            </w:r>
            <w:r>
              <w:rPr>
                <w:spacing w:val="-2"/>
                <w:sz w:val="24"/>
              </w:rPr>
              <w:t>взрослыми</w:t>
            </w:r>
          </w:p>
        </w:tc>
        <w:tc>
          <w:tcPr>
            <w:tcW w:w="604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AE54B4" w:rsidRDefault="00CC15BB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Неправильно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сформировавшееся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учению, непонимание его общественной значимости.</w:t>
            </w:r>
          </w:p>
          <w:p w:rsidR="00AE54B4" w:rsidRDefault="00AE54B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E54B4" w:rsidRDefault="00CC15BB">
            <w:pPr>
              <w:pStyle w:val="TableParagraph"/>
              <w:ind w:left="13"/>
              <w:rPr>
                <w:sz w:val="24"/>
              </w:rPr>
            </w:pPr>
            <w:proofErr w:type="gramStart"/>
            <w:r>
              <w:rPr>
                <w:sz w:val="24"/>
              </w:rPr>
              <w:t>Нет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 (отсутствие заинтересованности в получении хороших</w:t>
            </w:r>
            <w:proofErr w:type="gramEnd"/>
          </w:p>
          <w:p w:rsidR="00AE54B4" w:rsidRDefault="00CC15B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отметок,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вполне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устраивают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удовлетворительные</w:t>
            </w:r>
            <w:proofErr w:type="gramEnd"/>
            <w:r>
              <w:rPr>
                <w:spacing w:val="-2"/>
                <w:sz w:val="24"/>
              </w:rPr>
              <w:t>).</w:t>
            </w:r>
          </w:p>
        </w:tc>
      </w:tr>
      <w:tr w:rsidR="00AE54B4">
        <w:trPr>
          <w:trHeight w:val="4175"/>
        </w:trPr>
        <w:tc>
          <w:tcPr>
            <w:tcW w:w="387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AE54B4" w:rsidRDefault="00CC15BB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пассивность</w:t>
            </w:r>
            <w:r>
              <w:rPr>
                <w:spacing w:val="-5"/>
                <w:sz w:val="24"/>
              </w:rPr>
              <w:t xml:space="preserve"> как</w:t>
            </w:r>
          </w:p>
          <w:p w:rsidR="00AE54B4" w:rsidRDefault="00CC15BB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 </w:t>
            </w:r>
            <w:r>
              <w:rPr>
                <w:spacing w:val="-2"/>
                <w:sz w:val="24"/>
              </w:rPr>
              <w:t>взрослыми.</w:t>
            </w:r>
          </w:p>
          <w:p w:rsidR="00AE54B4" w:rsidRDefault="00AE54B4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AE54B4" w:rsidRDefault="00CC15B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Интеллектуально пассивные учащиеся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ни правильных условий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E54B4" w:rsidRDefault="00CC15B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умственного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ни достаточной практики</w:t>
            </w:r>
          </w:p>
          <w:p w:rsidR="00AE54B4" w:rsidRDefault="00CC15B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интеллектуальной деятельности, у 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интеллектуальные умения,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 которых педагог строит обучение.</w:t>
            </w:r>
          </w:p>
        </w:tc>
        <w:tc>
          <w:tcPr>
            <w:tcW w:w="604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AE54B4" w:rsidRDefault="00CC15BB">
            <w:pPr>
              <w:pStyle w:val="TableParagraph"/>
              <w:spacing w:before="5"/>
              <w:ind w:left="13" w:right="41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требующего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активной мыслительной работы, отсутствует стремления 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понять и осмыслить.</w:t>
            </w:r>
          </w:p>
          <w:p w:rsidR="00AE54B4" w:rsidRDefault="00AE54B4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:rsidR="00AE54B4" w:rsidRDefault="00CC15B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Вместо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использование</w:t>
            </w:r>
          </w:p>
          <w:p w:rsidR="00AE54B4" w:rsidRDefault="00CC15B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различных обходных путей: зазубривание, списывание, подсказки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угадывание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вариантов </w:t>
            </w:r>
            <w:r>
              <w:rPr>
                <w:spacing w:val="-2"/>
                <w:sz w:val="24"/>
              </w:rPr>
              <w:t>ответа.</w:t>
            </w:r>
          </w:p>
          <w:p w:rsidR="00AE54B4" w:rsidRDefault="00AE54B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E54B4" w:rsidRDefault="00CC15B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Интеллектуальная пассивность может проявляться как избирательно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 всей учебной работе. Вне учебных занят</w:t>
            </w:r>
            <w:r>
              <w:rPr>
                <w:sz w:val="24"/>
              </w:rPr>
              <w:t>ий многие из таких учащихся действуют умнее, активнее и</w:t>
            </w:r>
          </w:p>
          <w:p w:rsidR="00AE54B4" w:rsidRDefault="00CC15B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сообразительнее,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учении.</w:t>
            </w:r>
          </w:p>
        </w:tc>
      </w:tr>
      <w:tr w:rsidR="00AE54B4">
        <w:trPr>
          <w:trHeight w:val="3625"/>
        </w:trPr>
        <w:tc>
          <w:tcPr>
            <w:tcW w:w="3874" w:type="dxa"/>
            <w:tcBorders>
              <w:top w:val="single" w:sz="12" w:space="0" w:color="000009"/>
              <w:bottom w:val="single" w:sz="12" w:space="0" w:color="000009"/>
              <w:right w:val="single" w:sz="12" w:space="0" w:color="000009"/>
            </w:tcBorders>
          </w:tcPr>
          <w:p w:rsidR="00AE54B4" w:rsidRDefault="00CC15BB">
            <w:pPr>
              <w:pStyle w:val="TableParagraph"/>
              <w:spacing w:before="6"/>
              <w:ind w:left="14"/>
              <w:rPr>
                <w:sz w:val="24"/>
              </w:rPr>
            </w:pPr>
            <w:r>
              <w:rPr>
                <w:sz w:val="24"/>
              </w:rPr>
              <w:t>Неправильные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учебной</w:t>
            </w:r>
            <w:proofErr w:type="gramEnd"/>
          </w:p>
          <w:p w:rsidR="00AE54B4" w:rsidRDefault="00CC15B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работы – со стороны педагога нет должного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приѐмами</w:t>
            </w:r>
            <w:proofErr w:type="gramEnd"/>
            <w:r>
              <w:rPr>
                <w:sz w:val="24"/>
              </w:rPr>
              <w:t xml:space="preserve"> еѐ выполнения.</w:t>
            </w:r>
          </w:p>
        </w:tc>
        <w:tc>
          <w:tcPr>
            <w:tcW w:w="604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:rsidR="00AE54B4" w:rsidRDefault="00CC15BB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 работать, потому что пользуются малоэффективными способами учебной работы, которые требуют от них</w:t>
            </w:r>
          </w:p>
          <w:p w:rsidR="00AE54B4" w:rsidRDefault="00CC15B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значительной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лишнего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заучивают текст, не выделяя логических частей; начинают</w:t>
            </w:r>
          </w:p>
          <w:p w:rsidR="00AE54B4" w:rsidRDefault="00CC15BB">
            <w:pPr>
              <w:pStyle w:val="TableParagraph"/>
              <w:ind w:left="13" w:right="80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раньше,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выучивают правила, для применения которого эти задания задаются; не проверяют свои работы или не умеют проверять;</w:t>
            </w:r>
          </w:p>
          <w:p w:rsidR="00AE54B4" w:rsidRDefault="00CC15BB">
            <w:pPr>
              <w:pStyle w:val="TableParagraph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темпе.</w:t>
            </w:r>
          </w:p>
        </w:tc>
      </w:tr>
      <w:tr w:rsidR="00AE54B4">
        <w:trPr>
          <w:trHeight w:val="2524"/>
        </w:trPr>
        <w:tc>
          <w:tcPr>
            <w:tcW w:w="3874" w:type="dxa"/>
            <w:tcBorders>
              <w:top w:val="single" w:sz="12" w:space="0" w:color="000009"/>
              <w:right w:val="single" w:sz="12" w:space="0" w:color="000009"/>
            </w:tcBorders>
          </w:tcPr>
          <w:p w:rsidR="00AE54B4" w:rsidRDefault="00CC15BB">
            <w:pPr>
              <w:pStyle w:val="TableParagraph"/>
              <w:spacing w:before="6"/>
              <w:ind w:left="14" w:right="448"/>
              <w:rPr>
                <w:sz w:val="24"/>
              </w:rPr>
            </w:pPr>
            <w:r>
              <w:rPr>
                <w:sz w:val="24"/>
              </w:rPr>
              <w:t>Неправильно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сформировавшееся отношение к учебному труду:</w:t>
            </w:r>
          </w:p>
          <w:p w:rsidR="00AE54B4" w:rsidRDefault="00AE54B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E54B4" w:rsidRDefault="00CC15BB">
            <w:pPr>
              <w:pStyle w:val="TableParagraph"/>
              <w:numPr>
                <w:ilvl w:val="0"/>
                <w:numId w:val="7"/>
              </w:numPr>
              <w:tabs>
                <w:tab w:val="left" w:pos="734"/>
              </w:tabs>
              <w:spacing w:before="1"/>
              <w:ind w:right="190"/>
              <w:rPr>
                <w:sz w:val="24"/>
              </w:rPr>
            </w:pPr>
            <w:proofErr w:type="gramStart"/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пробелы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(нет постоянных трудовых обязанностей, не приучены выполнять их аккуратно, не предъявлялось строгих</w:t>
            </w:r>
            <w:proofErr w:type="gramEnd"/>
          </w:p>
          <w:p w:rsidR="00AE54B4" w:rsidRDefault="00CC15BB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качеству</w:t>
            </w:r>
          </w:p>
        </w:tc>
        <w:tc>
          <w:tcPr>
            <w:tcW w:w="6042" w:type="dxa"/>
            <w:tcBorders>
              <w:top w:val="single" w:sz="12" w:space="0" w:color="000009"/>
              <w:left w:val="single" w:sz="12" w:space="0" w:color="000009"/>
            </w:tcBorders>
          </w:tcPr>
          <w:p w:rsidR="00AE54B4" w:rsidRDefault="00CC15BB">
            <w:pPr>
              <w:pStyle w:val="TableParagraph"/>
              <w:spacing w:before="6"/>
              <w:ind w:left="13"/>
              <w:rPr>
                <w:sz w:val="24"/>
              </w:rPr>
            </w:pPr>
            <w:r>
              <w:rPr>
                <w:sz w:val="24"/>
              </w:rPr>
              <w:t>Нежелание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очень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интересное,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скучное, трудное, отнимающее много времени задание.</w:t>
            </w:r>
          </w:p>
          <w:p w:rsidR="00AE54B4" w:rsidRDefault="00AE54B4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:rsidR="00AE54B4" w:rsidRDefault="00CC15BB">
            <w:pPr>
              <w:pStyle w:val="TableParagraph"/>
              <w:spacing w:before="1"/>
              <w:ind w:left="13" w:right="96"/>
              <w:rPr>
                <w:sz w:val="24"/>
              </w:rPr>
            </w:pPr>
            <w:r>
              <w:rPr>
                <w:sz w:val="24"/>
              </w:rPr>
              <w:t>Небрежность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недобросовенность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выполнении учебных обязанностей.</w:t>
            </w:r>
          </w:p>
          <w:p w:rsidR="00AE54B4" w:rsidRDefault="00AE54B4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:rsidR="00AE54B4" w:rsidRDefault="00CC15B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Невыполненные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домашние </w:t>
            </w:r>
            <w:r>
              <w:rPr>
                <w:spacing w:val="-2"/>
                <w:sz w:val="24"/>
              </w:rPr>
              <w:t>задания.</w:t>
            </w:r>
          </w:p>
        </w:tc>
      </w:tr>
    </w:tbl>
    <w:p w:rsidR="00AE54B4" w:rsidRDefault="00AE54B4">
      <w:pPr>
        <w:rPr>
          <w:sz w:val="24"/>
        </w:rPr>
        <w:sectPr w:rsidR="00AE54B4">
          <w:pgSz w:w="11910" w:h="16840"/>
          <w:pgMar w:top="1060" w:right="2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448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874"/>
        <w:gridCol w:w="6042"/>
      </w:tblGrid>
      <w:tr w:rsidR="00AE54B4">
        <w:trPr>
          <w:trHeight w:val="1974"/>
        </w:trPr>
        <w:tc>
          <w:tcPr>
            <w:tcW w:w="3874" w:type="dxa"/>
            <w:tcBorders>
              <w:bottom w:val="single" w:sz="12" w:space="0" w:color="000009"/>
              <w:right w:val="single" w:sz="12" w:space="0" w:color="000009"/>
            </w:tcBorders>
          </w:tcPr>
          <w:p w:rsidR="00AE54B4" w:rsidRDefault="00CC15BB">
            <w:pPr>
              <w:pStyle w:val="TableParagraph"/>
              <w:spacing w:before="8"/>
              <w:ind w:left="734"/>
              <w:rPr>
                <w:sz w:val="24"/>
              </w:rPr>
            </w:pPr>
            <w:r>
              <w:rPr>
                <w:sz w:val="24"/>
              </w:rPr>
              <w:lastRenderedPageBreak/>
              <w:t>работы;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избалованные,</w:t>
            </w:r>
          </w:p>
          <w:p w:rsidR="00AE54B4" w:rsidRDefault="00CC15BB">
            <w:pPr>
              <w:pStyle w:val="TableParagraph"/>
              <w:ind w:left="734"/>
              <w:rPr>
                <w:sz w:val="24"/>
              </w:rPr>
            </w:pPr>
            <w:r>
              <w:rPr>
                <w:sz w:val="24"/>
              </w:rPr>
              <w:t>неорганизованные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учащиеся);</w:t>
            </w:r>
          </w:p>
          <w:p w:rsidR="00AE54B4" w:rsidRDefault="00CC15BB">
            <w:pPr>
              <w:pStyle w:val="TableParagraph"/>
              <w:spacing w:before="1"/>
              <w:ind w:left="7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неправильная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 учебной деятельности ОУ.</w:t>
            </w:r>
          </w:p>
        </w:tc>
        <w:tc>
          <w:tcPr>
            <w:tcW w:w="6042" w:type="dxa"/>
            <w:tcBorders>
              <w:left w:val="single" w:sz="12" w:space="0" w:color="000009"/>
              <w:bottom w:val="single" w:sz="12" w:space="0" w:color="000009"/>
            </w:tcBorders>
          </w:tcPr>
          <w:p w:rsidR="00AE54B4" w:rsidRDefault="00CC15BB">
            <w:pPr>
              <w:pStyle w:val="TableParagraph"/>
              <w:spacing w:before="8"/>
              <w:ind w:left="13"/>
              <w:rPr>
                <w:sz w:val="24"/>
              </w:rPr>
            </w:pPr>
            <w:r>
              <w:rPr>
                <w:sz w:val="24"/>
              </w:rPr>
              <w:t>Неаккуратное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пособиями.</w:t>
            </w:r>
          </w:p>
        </w:tc>
      </w:tr>
      <w:tr w:rsidR="00AE54B4">
        <w:trPr>
          <w:trHeight w:val="1683"/>
        </w:trPr>
        <w:tc>
          <w:tcPr>
            <w:tcW w:w="3874" w:type="dxa"/>
            <w:tcBorders>
              <w:top w:val="single" w:sz="12" w:space="0" w:color="000009"/>
              <w:right w:val="single" w:sz="12" w:space="0" w:color="000009"/>
            </w:tcBorders>
          </w:tcPr>
          <w:p w:rsidR="00AE54B4" w:rsidRDefault="00CC15BB">
            <w:pPr>
              <w:pStyle w:val="TableParagraph"/>
              <w:spacing w:before="5"/>
              <w:ind w:left="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слабое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z w:val="24"/>
              </w:rPr>
              <w:t xml:space="preserve"> и познавательных</w:t>
            </w:r>
          </w:p>
          <w:p w:rsidR="00AE54B4" w:rsidRDefault="00CC15BB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интересов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недостаточное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внимание к этой проблеме со стороны</w:t>
            </w:r>
          </w:p>
          <w:p w:rsidR="00AE54B4" w:rsidRDefault="00CC15BB">
            <w:pPr>
              <w:pStyle w:val="TableParagraph"/>
              <w:spacing w:before="1"/>
              <w:ind w:left="14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родителей.</w:t>
            </w:r>
          </w:p>
        </w:tc>
        <w:tc>
          <w:tcPr>
            <w:tcW w:w="6042" w:type="dxa"/>
            <w:tcBorders>
              <w:top w:val="single" w:sz="12" w:space="0" w:color="000009"/>
              <w:left w:val="single" w:sz="12" w:space="0" w:color="000009"/>
            </w:tcBorders>
          </w:tcPr>
          <w:p w:rsidR="00AE54B4" w:rsidRDefault="00CC15BB">
            <w:pPr>
              <w:pStyle w:val="TableParagraph"/>
              <w:spacing w:before="5"/>
              <w:ind w:left="13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усваиваются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становятся формальными, т. к. не отвечают потребности в их приобретении, остаются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ѐртвым грузом, не</w:t>
            </w:r>
          </w:p>
          <w:p w:rsidR="00AE54B4" w:rsidRDefault="00CC15BB">
            <w:pPr>
              <w:pStyle w:val="TableParagraph"/>
              <w:spacing w:before="1"/>
              <w:ind w:left="13"/>
              <w:rPr>
                <w:sz w:val="24"/>
              </w:rPr>
            </w:pPr>
            <w:r>
              <w:rPr>
                <w:sz w:val="24"/>
              </w:rPr>
              <w:t>используются,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влияют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об окружающей действительности и не побуждают к</w:t>
            </w:r>
          </w:p>
          <w:p w:rsidR="00AE54B4" w:rsidRDefault="00CC15BB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дальнейшей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</w:tbl>
    <w:p w:rsidR="00AE54B4" w:rsidRDefault="00AE54B4">
      <w:pPr>
        <w:pStyle w:val="a3"/>
        <w:spacing w:before="12"/>
        <w:rPr>
          <w:b/>
        </w:rPr>
      </w:pPr>
    </w:p>
    <w:p w:rsidR="00AE54B4" w:rsidRDefault="00CC15BB">
      <w:pPr>
        <w:pStyle w:val="a3"/>
        <w:ind w:left="462"/>
      </w:pPr>
      <w:r>
        <w:t>Работу</w:t>
      </w:r>
      <w:r>
        <w:rPr>
          <w:spacing w:val="-11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неуспевающими</w:t>
      </w:r>
      <w:proofErr w:type="gramEnd"/>
      <w:r>
        <w:rPr>
          <w:spacing w:val="-4"/>
        </w:rPr>
        <w:t xml:space="preserve"> </w:t>
      </w:r>
      <w:r>
        <w:t>обу</w:t>
      </w:r>
      <w:r>
        <w:t>чающимися</w:t>
      </w:r>
      <w:r>
        <w:rPr>
          <w:spacing w:val="-4"/>
        </w:rPr>
        <w:t xml:space="preserve"> </w:t>
      </w:r>
      <w:r>
        <w:t>желательно</w:t>
      </w:r>
      <w:r>
        <w:rPr>
          <w:spacing w:val="-4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rPr>
          <w:spacing w:val="-2"/>
        </w:rPr>
        <w:t>этапов.</w:t>
      </w:r>
    </w:p>
    <w:p w:rsidR="00AE54B4" w:rsidRDefault="00AE54B4">
      <w:pPr>
        <w:pStyle w:val="a3"/>
        <w:spacing w:before="8"/>
      </w:pPr>
    </w:p>
    <w:p w:rsidR="00AE54B4" w:rsidRDefault="00CC15BB">
      <w:pPr>
        <w:ind w:left="462"/>
        <w:rPr>
          <w:b/>
          <w:sz w:val="24"/>
        </w:rPr>
      </w:pPr>
      <w:r>
        <w:rPr>
          <w:b/>
          <w:sz w:val="24"/>
        </w:rPr>
        <w:t>Первый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диагностический.</w:t>
      </w:r>
    </w:p>
    <w:p w:rsidR="00AE54B4" w:rsidRDefault="00AE54B4">
      <w:pPr>
        <w:pStyle w:val="a3"/>
        <w:rPr>
          <w:b/>
        </w:rPr>
      </w:pPr>
    </w:p>
    <w:p w:rsidR="00AE54B4" w:rsidRDefault="00CC15BB">
      <w:pPr>
        <w:pStyle w:val="a3"/>
        <w:ind w:left="462" w:right="860"/>
      </w:pPr>
      <w:r>
        <w:rPr>
          <w:b/>
        </w:rPr>
        <w:t>Цель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t>выявить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стойкой</w:t>
      </w:r>
      <w:r>
        <w:rPr>
          <w:spacing w:val="-7"/>
        </w:rPr>
        <w:t xml:space="preserve"> </w:t>
      </w:r>
      <w:r>
        <w:t>неуспеваемости,</w:t>
      </w:r>
      <w:r>
        <w:rPr>
          <w:spacing w:val="-6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неуспевающего ученика, проанализировать ошибки в работах учащихся.</w:t>
      </w:r>
    </w:p>
    <w:p w:rsidR="00AE54B4" w:rsidRDefault="00AE54B4">
      <w:pPr>
        <w:pStyle w:val="a3"/>
        <w:spacing w:before="2"/>
      </w:pPr>
    </w:p>
    <w:p w:rsidR="00AE54B4" w:rsidRDefault="00CC15BB">
      <w:pPr>
        <w:pStyle w:val="a3"/>
        <w:ind w:left="462" w:right="860"/>
      </w:pPr>
      <w:r>
        <w:t>В первую очередь необходимо определить, с какими же истоками неуспеваемости мы имеем</w:t>
      </w:r>
      <w:r>
        <w:rPr>
          <w:spacing w:val="-5"/>
        </w:rPr>
        <w:t xml:space="preserve"> </w:t>
      </w:r>
      <w:r>
        <w:t>дело.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использована</w:t>
      </w:r>
      <w:r>
        <w:rPr>
          <w:spacing w:val="-5"/>
        </w:rPr>
        <w:t xml:space="preserve"> </w:t>
      </w:r>
      <w:proofErr w:type="spellStart"/>
      <w:r>
        <w:t>психолого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типология общего отставания в учении:</w:t>
      </w:r>
    </w:p>
    <w:p w:rsidR="00AE54B4" w:rsidRDefault="00AE54B4">
      <w:pPr>
        <w:pStyle w:val="a3"/>
        <w:spacing w:before="5"/>
      </w:pPr>
    </w:p>
    <w:p w:rsidR="00AE54B4" w:rsidRDefault="00CC15BB">
      <w:pPr>
        <w:pStyle w:val="a4"/>
        <w:numPr>
          <w:ilvl w:val="0"/>
          <w:numId w:val="6"/>
        </w:numPr>
        <w:tabs>
          <w:tab w:val="left" w:pos="642"/>
        </w:tabs>
        <w:rPr>
          <w:sz w:val="24"/>
        </w:rPr>
      </w:pPr>
      <w:r>
        <w:rPr>
          <w:b/>
          <w:sz w:val="24"/>
        </w:rPr>
        <w:t>тип</w:t>
      </w:r>
      <w:proofErr w:type="gramStart"/>
      <w:r>
        <w:rPr>
          <w:b/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(Ученик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4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работает).</w:t>
      </w:r>
    </w:p>
    <w:p w:rsidR="00AE54B4" w:rsidRDefault="00AE54B4">
      <w:pPr>
        <w:pStyle w:val="a3"/>
        <w:spacing w:before="5"/>
      </w:pPr>
    </w:p>
    <w:p w:rsidR="00AE54B4" w:rsidRDefault="00CC15BB">
      <w:pPr>
        <w:pStyle w:val="a4"/>
        <w:numPr>
          <w:ilvl w:val="0"/>
          <w:numId w:val="6"/>
        </w:numPr>
        <w:tabs>
          <w:tab w:val="left" w:pos="642"/>
        </w:tabs>
        <w:ind w:left="462" w:right="856" w:firstLine="0"/>
        <w:rPr>
          <w:sz w:val="24"/>
        </w:rPr>
      </w:pPr>
      <w:r>
        <w:rPr>
          <w:b/>
          <w:sz w:val="24"/>
        </w:rPr>
        <w:t>тип</w:t>
      </w:r>
      <w:proofErr w:type="gramStart"/>
      <w:r>
        <w:rPr>
          <w:b/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6"/>
          <w:sz w:val="24"/>
        </w:rPr>
        <w:t xml:space="preserve"> </w:t>
      </w:r>
      <w:r>
        <w:rPr>
          <w:sz w:val="24"/>
        </w:rPr>
        <w:t>(Ученик</w:t>
      </w:r>
      <w:r>
        <w:rPr>
          <w:spacing w:val="-7"/>
          <w:sz w:val="24"/>
        </w:rPr>
        <w:t xml:space="preserve"> </w:t>
      </w:r>
      <w:r>
        <w:rPr>
          <w:sz w:val="24"/>
        </w:rPr>
        <w:t>затрачивает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значительные усилия на выполнение учебных занятий, но не справляется с ними).</w:t>
      </w:r>
    </w:p>
    <w:p w:rsidR="00AE54B4" w:rsidRDefault="00AE54B4">
      <w:pPr>
        <w:pStyle w:val="a3"/>
        <w:spacing w:before="3"/>
      </w:pPr>
    </w:p>
    <w:p w:rsidR="00AE54B4" w:rsidRDefault="00CC15BB">
      <w:pPr>
        <w:pStyle w:val="a4"/>
        <w:numPr>
          <w:ilvl w:val="0"/>
          <w:numId w:val="6"/>
        </w:numPr>
        <w:tabs>
          <w:tab w:val="left" w:pos="642"/>
        </w:tabs>
        <w:ind w:left="462" w:right="1181" w:firstLine="0"/>
        <w:rPr>
          <w:sz w:val="24"/>
        </w:rPr>
      </w:pPr>
      <w:r>
        <w:rPr>
          <w:b/>
          <w:sz w:val="24"/>
        </w:rPr>
        <w:t>тип</w:t>
      </w:r>
      <w:proofErr w:type="gramStart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.</w:t>
      </w:r>
      <w:proofErr w:type="gramEnd"/>
      <w:r>
        <w:rPr>
          <w:b/>
          <w:spacing w:val="-5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6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низкой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деятельности. (От переживания неудач к равнодушию).</w:t>
      </w:r>
    </w:p>
    <w:p w:rsidR="00AE54B4" w:rsidRDefault="00AE54B4">
      <w:pPr>
        <w:pStyle w:val="a3"/>
      </w:pPr>
    </w:p>
    <w:p w:rsidR="00AE54B4" w:rsidRDefault="00AE54B4">
      <w:pPr>
        <w:pStyle w:val="a3"/>
      </w:pPr>
    </w:p>
    <w:p w:rsidR="00AE54B4" w:rsidRDefault="00AE54B4">
      <w:pPr>
        <w:pStyle w:val="a3"/>
        <w:spacing w:before="9"/>
      </w:pPr>
    </w:p>
    <w:p w:rsidR="00AE54B4" w:rsidRDefault="00CC15BB">
      <w:pPr>
        <w:pStyle w:val="a3"/>
        <w:spacing w:before="1"/>
        <w:ind w:left="462" w:right="860"/>
      </w:pPr>
      <w:r>
        <w:t>Залогом</w:t>
      </w:r>
      <w:r>
        <w:rPr>
          <w:spacing w:val="-1"/>
        </w:rPr>
        <w:t xml:space="preserve"> </w:t>
      </w:r>
      <w:r>
        <w:t>успеха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неуспевающими</w:t>
      </w:r>
      <w:r>
        <w:rPr>
          <w:spacing w:val="-2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методически</w:t>
      </w:r>
      <w:r>
        <w:rPr>
          <w:spacing w:val="-5"/>
        </w:rPr>
        <w:t xml:space="preserve"> </w:t>
      </w:r>
      <w:r>
        <w:t xml:space="preserve">грамотное составление индивидуальных образовательных программ, индивидуальная работа </w:t>
      </w:r>
      <w:proofErr w:type="gramStart"/>
      <w:r>
        <w:t>с</w:t>
      </w:r>
      <w:proofErr w:type="gramEnd"/>
    </w:p>
    <w:p w:rsidR="00AE54B4" w:rsidRDefault="00CC15BB">
      <w:pPr>
        <w:pStyle w:val="a3"/>
        <w:ind w:left="462"/>
      </w:pPr>
      <w:r>
        <w:rPr>
          <w:spacing w:val="-2"/>
        </w:rPr>
        <w:t>обучающимися.</w:t>
      </w:r>
    </w:p>
    <w:p w:rsidR="00AE54B4" w:rsidRDefault="00AE54B4">
      <w:pPr>
        <w:pStyle w:val="a3"/>
        <w:rPr>
          <w:sz w:val="20"/>
        </w:rPr>
      </w:pPr>
    </w:p>
    <w:p w:rsidR="00AE54B4" w:rsidRDefault="00AE54B4">
      <w:pPr>
        <w:pStyle w:val="a3"/>
        <w:rPr>
          <w:sz w:val="20"/>
        </w:rPr>
      </w:pPr>
    </w:p>
    <w:p w:rsidR="00AE54B4" w:rsidRDefault="00AE54B4">
      <w:pPr>
        <w:pStyle w:val="a3"/>
        <w:spacing w:before="218"/>
        <w:rPr>
          <w:sz w:val="2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5"/>
        <w:gridCol w:w="2141"/>
        <w:gridCol w:w="2743"/>
        <w:gridCol w:w="2892"/>
      </w:tblGrid>
      <w:tr w:rsidR="00AE54B4">
        <w:trPr>
          <w:trHeight w:val="1442"/>
        </w:trPr>
        <w:tc>
          <w:tcPr>
            <w:tcW w:w="1795" w:type="dxa"/>
          </w:tcPr>
          <w:p w:rsidR="00AE54B4" w:rsidRDefault="00CC15BB">
            <w:pPr>
              <w:pStyle w:val="TableParagraph"/>
              <w:spacing w:before="11" w:line="499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Формируемые отношения</w:t>
            </w:r>
          </w:p>
        </w:tc>
        <w:tc>
          <w:tcPr>
            <w:tcW w:w="2141" w:type="dxa"/>
          </w:tcPr>
          <w:p w:rsidR="00AE54B4" w:rsidRDefault="00CC15BB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1этап</w:t>
            </w:r>
          </w:p>
        </w:tc>
        <w:tc>
          <w:tcPr>
            <w:tcW w:w="2743" w:type="dxa"/>
          </w:tcPr>
          <w:p w:rsidR="00AE54B4" w:rsidRDefault="00CC15BB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2этап</w:t>
            </w:r>
          </w:p>
        </w:tc>
        <w:tc>
          <w:tcPr>
            <w:tcW w:w="2892" w:type="dxa"/>
          </w:tcPr>
          <w:p w:rsidR="00AE54B4" w:rsidRDefault="00CC15BB">
            <w:pPr>
              <w:pStyle w:val="TableParagraph"/>
              <w:spacing w:before="11"/>
              <w:ind w:left="108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>
              <w:rPr>
                <w:spacing w:val="-4"/>
                <w:sz w:val="24"/>
              </w:rPr>
              <w:t>этап</w:t>
            </w:r>
          </w:p>
        </w:tc>
      </w:tr>
      <w:tr w:rsidR="00AE54B4">
        <w:trPr>
          <w:trHeight w:val="1379"/>
        </w:trPr>
        <w:tc>
          <w:tcPr>
            <w:tcW w:w="1795" w:type="dxa"/>
          </w:tcPr>
          <w:p w:rsidR="00AE54B4" w:rsidRDefault="00CC15BB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содержанию</w:t>
            </w:r>
          </w:p>
          <w:p w:rsidR="00AE54B4" w:rsidRDefault="00AE54B4">
            <w:pPr>
              <w:pStyle w:val="TableParagraph"/>
              <w:spacing w:before="21"/>
              <w:ind w:left="0"/>
              <w:rPr>
                <w:sz w:val="24"/>
              </w:rPr>
            </w:pPr>
          </w:p>
          <w:p w:rsidR="00AE54B4" w:rsidRDefault="00CC15BB">
            <w:pPr>
              <w:pStyle w:val="TableParagraph"/>
              <w:spacing w:line="256" w:lineRule="auto"/>
              <w:ind w:right="624"/>
              <w:rPr>
                <w:sz w:val="24"/>
              </w:rPr>
            </w:pPr>
            <w:r>
              <w:rPr>
                <w:spacing w:val="-2"/>
                <w:sz w:val="24"/>
              </w:rPr>
              <w:t>учебного материала</w:t>
            </w:r>
          </w:p>
        </w:tc>
        <w:tc>
          <w:tcPr>
            <w:tcW w:w="2141" w:type="dxa"/>
          </w:tcPr>
          <w:p w:rsidR="00AE54B4" w:rsidRDefault="00CC15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Наиболее легкий </w:t>
            </w:r>
            <w:r>
              <w:rPr>
                <w:spacing w:val="-2"/>
                <w:sz w:val="24"/>
              </w:rPr>
              <w:t>занимательный материал,</w:t>
            </w:r>
          </w:p>
          <w:p w:rsidR="00AE54B4" w:rsidRDefault="00CC15BB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независимо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важности,</w:t>
            </w:r>
          </w:p>
        </w:tc>
        <w:tc>
          <w:tcPr>
            <w:tcW w:w="2743" w:type="dxa"/>
          </w:tcPr>
          <w:p w:rsidR="00AE54B4" w:rsidRDefault="00CC15BB">
            <w:pPr>
              <w:pStyle w:val="TableParagraph"/>
              <w:spacing w:before="11" w:line="256" w:lineRule="auto"/>
              <w:ind w:left="108" w:right="28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Занимательный </w:t>
            </w:r>
            <w:r>
              <w:rPr>
                <w:sz w:val="24"/>
              </w:rPr>
              <w:t>материал,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касающийся сущности </w:t>
            </w:r>
            <w:proofErr w:type="gramStart"/>
            <w:r>
              <w:rPr>
                <w:sz w:val="24"/>
              </w:rPr>
              <w:t>изучаемого</w:t>
            </w:r>
            <w:proofErr w:type="gramEnd"/>
          </w:p>
        </w:tc>
        <w:tc>
          <w:tcPr>
            <w:tcW w:w="2892" w:type="dxa"/>
          </w:tcPr>
          <w:p w:rsidR="00AE54B4" w:rsidRDefault="00CC15BB">
            <w:pPr>
              <w:pStyle w:val="TableParagraph"/>
              <w:spacing w:before="11" w:line="256" w:lineRule="auto"/>
              <w:ind w:left="108" w:right="236"/>
              <w:rPr>
                <w:sz w:val="24"/>
              </w:rPr>
            </w:pPr>
            <w:r>
              <w:rPr>
                <w:sz w:val="24"/>
              </w:rPr>
              <w:t>Существенный,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важный, но не привлекательный </w:t>
            </w:r>
            <w:r>
              <w:rPr>
                <w:spacing w:val="-2"/>
                <w:sz w:val="24"/>
              </w:rPr>
              <w:t>материал</w:t>
            </w:r>
          </w:p>
        </w:tc>
      </w:tr>
    </w:tbl>
    <w:p w:rsidR="00AE54B4" w:rsidRDefault="00AE54B4">
      <w:pPr>
        <w:spacing w:line="256" w:lineRule="auto"/>
        <w:rPr>
          <w:sz w:val="24"/>
        </w:rPr>
        <w:sectPr w:rsidR="00AE54B4">
          <w:type w:val="continuous"/>
          <w:pgSz w:w="11910" w:h="16840"/>
          <w:pgMar w:top="1100" w:right="200" w:bottom="1181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5"/>
        <w:gridCol w:w="2141"/>
        <w:gridCol w:w="2743"/>
        <w:gridCol w:w="2892"/>
      </w:tblGrid>
      <w:tr w:rsidR="00AE54B4">
        <w:trPr>
          <w:trHeight w:val="277"/>
        </w:trPr>
        <w:tc>
          <w:tcPr>
            <w:tcW w:w="1795" w:type="dxa"/>
          </w:tcPr>
          <w:p w:rsidR="00AE54B4" w:rsidRDefault="00AE54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1" w:type="dxa"/>
          </w:tcPr>
          <w:p w:rsidR="00AE54B4" w:rsidRDefault="00CC15B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значимости</w:t>
            </w:r>
          </w:p>
        </w:tc>
        <w:tc>
          <w:tcPr>
            <w:tcW w:w="2743" w:type="dxa"/>
          </w:tcPr>
          <w:p w:rsidR="00AE54B4" w:rsidRDefault="00AE54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92" w:type="dxa"/>
          </w:tcPr>
          <w:p w:rsidR="00AE54B4" w:rsidRDefault="00AE54B4">
            <w:pPr>
              <w:pStyle w:val="TableParagraph"/>
              <w:ind w:left="0"/>
              <w:rPr>
                <w:sz w:val="20"/>
              </w:rPr>
            </w:pPr>
          </w:p>
        </w:tc>
      </w:tr>
      <w:tr w:rsidR="00AE54B4">
        <w:trPr>
          <w:trHeight w:val="1749"/>
        </w:trPr>
        <w:tc>
          <w:tcPr>
            <w:tcW w:w="1795" w:type="dxa"/>
          </w:tcPr>
          <w:p w:rsidR="00AE54B4" w:rsidRDefault="00CC15BB">
            <w:pPr>
              <w:pStyle w:val="TableParagraph"/>
              <w:spacing w:before="11" w:line="254" w:lineRule="auto"/>
              <w:ind w:right="516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процессу </w:t>
            </w:r>
            <w:r>
              <w:rPr>
                <w:spacing w:val="-2"/>
                <w:sz w:val="24"/>
              </w:rPr>
              <w:t>учения (усвоения знаний</w:t>
            </w:r>
            <w:proofErr w:type="gramEnd"/>
          </w:p>
        </w:tc>
        <w:tc>
          <w:tcPr>
            <w:tcW w:w="2141" w:type="dxa"/>
          </w:tcPr>
          <w:p w:rsidR="00AE54B4" w:rsidRDefault="00CC15BB">
            <w:pPr>
              <w:pStyle w:val="TableParagraph"/>
              <w:spacing w:before="11" w:line="254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Действует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учитель – ученик только</w:t>
            </w:r>
          </w:p>
          <w:p w:rsidR="00AE54B4" w:rsidRDefault="00CC15BB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воспринимает</w:t>
            </w:r>
          </w:p>
        </w:tc>
        <w:tc>
          <w:tcPr>
            <w:tcW w:w="2743" w:type="dxa"/>
          </w:tcPr>
          <w:p w:rsidR="00AE54B4" w:rsidRDefault="00CC15BB">
            <w:pPr>
              <w:pStyle w:val="TableParagraph"/>
              <w:spacing w:before="11" w:line="254" w:lineRule="auto"/>
              <w:ind w:left="108"/>
              <w:rPr>
                <w:sz w:val="24"/>
              </w:rPr>
            </w:pPr>
            <w:r>
              <w:rPr>
                <w:sz w:val="24"/>
              </w:rPr>
              <w:t>Ведущим остается учитель, ученик участвует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отдельных звеньях процесса</w:t>
            </w:r>
          </w:p>
        </w:tc>
        <w:tc>
          <w:tcPr>
            <w:tcW w:w="2892" w:type="dxa"/>
          </w:tcPr>
          <w:p w:rsidR="00AE54B4" w:rsidRDefault="00CC15BB">
            <w:pPr>
              <w:pStyle w:val="TableParagraph"/>
              <w:spacing w:before="11" w:line="254" w:lineRule="auto"/>
              <w:ind w:left="108" w:right="236"/>
              <w:rPr>
                <w:sz w:val="24"/>
              </w:rPr>
            </w:pPr>
            <w:r>
              <w:rPr>
                <w:sz w:val="24"/>
              </w:rPr>
              <w:t>Ведущим становится ученик, учитель участвует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отдельных звеньях процесса</w:t>
            </w:r>
          </w:p>
        </w:tc>
      </w:tr>
      <w:tr w:rsidR="00AE54B4">
        <w:trPr>
          <w:trHeight w:val="1175"/>
        </w:trPr>
        <w:tc>
          <w:tcPr>
            <w:tcW w:w="1795" w:type="dxa"/>
          </w:tcPr>
          <w:p w:rsidR="00AE54B4" w:rsidRDefault="00CC15BB">
            <w:pPr>
              <w:pStyle w:val="TableParagraph"/>
              <w:spacing w:before="11" w:line="256" w:lineRule="auto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своим </w:t>
            </w:r>
            <w:r>
              <w:rPr>
                <w:spacing w:val="-2"/>
                <w:sz w:val="24"/>
              </w:rPr>
              <w:t>силам</w:t>
            </w:r>
          </w:p>
        </w:tc>
        <w:tc>
          <w:tcPr>
            <w:tcW w:w="2141" w:type="dxa"/>
          </w:tcPr>
          <w:p w:rsidR="00AE54B4" w:rsidRDefault="00CC15BB">
            <w:pPr>
              <w:pStyle w:val="TableParagraph"/>
              <w:spacing w:before="11" w:line="256" w:lineRule="auto"/>
              <w:ind w:right="1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Поощрение </w:t>
            </w:r>
            <w:r>
              <w:rPr>
                <w:sz w:val="24"/>
              </w:rPr>
              <w:t>успехов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учебе, не требующей</w:t>
            </w:r>
          </w:p>
          <w:p w:rsidR="00AE54B4" w:rsidRDefault="00CC15B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усилий</w:t>
            </w:r>
          </w:p>
        </w:tc>
        <w:tc>
          <w:tcPr>
            <w:tcW w:w="2743" w:type="dxa"/>
          </w:tcPr>
          <w:p w:rsidR="00AE54B4" w:rsidRDefault="00CC15BB">
            <w:pPr>
              <w:pStyle w:val="TableParagraph"/>
              <w:spacing w:before="11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работе, требующей некоторых усилий</w:t>
            </w:r>
          </w:p>
        </w:tc>
        <w:tc>
          <w:tcPr>
            <w:tcW w:w="2892" w:type="dxa"/>
          </w:tcPr>
          <w:p w:rsidR="00AE54B4" w:rsidRDefault="00CC15BB">
            <w:pPr>
              <w:pStyle w:val="TableParagraph"/>
              <w:spacing w:before="11" w:line="256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работе, </w:t>
            </w:r>
            <w:proofErr w:type="gramStart"/>
            <w:r>
              <w:rPr>
                <w:sz w:val="24"/>
              </w:rPr>
              <w:t>требующий</w:t>
            </w:r>
            <w:proofErr w:type="gramEnd"/>
            <w:r>
              <w:rPr>
                <w:sz w:val="24"/>
              </w:rPr>
              <w:t xml:space="preserve"> значительных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</w:p>
        </w:tc>
      </w:tr>
      <w:tr w:rsidR="00AE54B4">
        <w:trPr>
          <w:trHeight w:val="1175"/>
        </w:trPr>
        <w:tc>
          <w:tcPr>
            <w:tcW w:w="1795" w:type="dxa"/>
          </w:tcPr>
          <w:p w:rsidR="00AE54B4" w:rsidRDefault="00CC15BB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 xml:space="preserve">К </w:t>
            </w:r>
            <w:r>
              <w:rPr>
                <w:spacing w:val="-2"/>
                <w:sz w:val="24"/>
              </w:rPr>
              <w:t>учителю</w:t>
            </w:r>
          </w:p>
          <w:p w:rsidR="00AE54B4" w:rsidRDefault="00AE54B4">
            <w:pPr>
              <w:pStyle w:val="TableParagraph"/>
              <w:spacing w:before="21"/>
              <w:ind w:left="0"/>
              <w:rPr>
                <w:sz w:val="24"/>
              </w:rPr>
            </w:pPr>
          </w:p>
          <w:p w:rsidR="00AE54B4" w:rsidRDefault="00CC15B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(коллективу)</w:t>
            </w:r>
          </w:p>
        </w:tc>
        <w:tc>
          <w:tcPr>
            <w:tcW w:w="2141" w:type="dxa"/>
          </w:tcPr>
          <w:p w:rsidR="00AE54B4" w:rsidRDefault="00CC15BB">
            <w:pPr>
              <w:pStyle w:val="TableParagraph"/>
              <w:spacing w:before="11" w:line="25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Подчеркнутая объективность, нейтралитет</w:t>
            </w:r>
          </w:p>
        </w:tc>
        <w:tc>
          <w:tcPr>
            <w:tcW w:w="2743" w:type="dxa"/>
          </w:tcPr>
          <w:p w:rsidR="00AE54B4" w:rsidRDefault="00CC15BB">
            <w:pPr>
              <w:pStyle w:val="TableParagraph"/>
              <w:spacing w:before="11" w:line="256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Доброжелательность, </w:t>
            </w:r>
            <w:r>
              <w:rPr>
                <w:sz w:val="24"/>
              </w:rPr>
              <w:t>внимание, личное</w:t>
            </w:r>
          </w:p>
          <w:p w:rsidR="00AE54B4" w:rsidRDefault="00CC15B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расположение,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помощь,</w:t>
            </w:r>
          </w:p>
          <w:p w:rsidR="00AE54B4" w:rsidRDefault="00CC15BB">
            <w:pPr>
              <w:pStyle w:val="TableParagraph"/>
              <w:spacing w:before="19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сочувствие</w:t>
            </w:r>
          </w:p>
        </w:tc>
        <w:tc>
          <w:tcPr>
            <w:tcW w:w="2892" w:type="dxa"/>
          </w:tcPr>
          <w:p w:rsidR="00AE54B4" w:rsidRDefault="00CC15BB">
            <w:pPr>
              <w:pStyle w:val="TableParagraph"/>
              <w:spacing w:before="11" w:line="256" w:lineRule="auto"/>
              <w:ind w:left="108" w:right="16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суждения наряду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E54B4" w:rsidRDefault="00CC15B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доброжелательностью,</w:t>
            </w:r>
          </w:p>
          <w:p w:rsidR="00AE54B4" w:rsidRDefault="00CC15BB">
            <w:pPr>
              <w:pStyle w:val="TableParagraph"/>
              <w:spacing w:before="19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5"/>
                <w:sz w:val="24"/>
              </w:rPr>
              <w:t>др</w:t>
            </w:r>
            <w:proofErr w:type="spellEnd"/>
            <w:proofErr w:type="gramEnd"/>
          </w:p>
        </w:tc>
      </w:tr>
    </w:tbl>
    <w:p w:rsidR="00AE54B4" w:rsidRDefault="00AE54B4">
      <w:pPr>
        <w:pStyle w:val="a3"/>
        <w:rPr>
          <w:sz w:val="27"/>
        </w:rPr>
      </w:pPr>
    </w:p>
    <w:p w:rsidR="00AE54B4" w:rsidRDefault="00AE54B4">
      <w:pPr>
        <w:pStyle w:val="a3"/>
        <w:spacing w:before="17"/>
        <w:rPr>
          <w:sz w:val="27"/>
        </w:rPr>
      </w:pPr>
    </w:p>
    <w:p w:rsidR="00AE54B4" w:rsidRDefault="00CC15BB">
      <w:pPr>
        <w:spacing w:before="1"/>
        <w:ind w:left="1673"/>
        <w:rPr>
          <w:b/>
          <w:sz w:val="27"/>
        </w:rPr>
      </w:pPr>
      <w:r>
        <w:rPr>
          <w:b/>
          <w:sz w:val="27"/>
        </w:rPr>
        <w:t>Оказание</w:t>
      </w:r>
      <w:r>
        <w:rPr>
          <w:b/>
          <w:spacing w:val="-13"/>
          <w:sz w:val="27"/>
        </w:rPr>
        <w:t xml:space="preserve"> </w:t>
      </w:r>
      <w:r>
        <w:rPr>
          <w:b/>
          <w:sz w:val="27"/>
        </w:rPr>
        <w:t>помощи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неуспевающему</w:t>
      </w:r>
      <w:r>
        <w:rPr>
          <w:b/>
          <w:spacing w:val="-9"/>
          <w:sz w:val="27"/>
        </w:rPr>
        <w:t xml:space="preserve"> </w:t>
      </w:r>
      <w:r>
        <w:rPr>
          <w:b/>
          <w:spacing w:val="-2"/>
          <w:sz w:val="27"/>
        </w:rPr>
        <w:t>ученику</w:t>
      </w:r>
    </w:p>
    <w:p w:rsidR="00AE54B4" w:rsidRDefault="00AE54B4">
      <w:pPr>
        <w:pStyle w:val="a3"/>
        <w:spacing w:before="81"/>
        <w:rPr>
          <w:b/>
          <w:sz w:val="2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0"/>
        <w:gridCol w:w="6973"/>
      </w:tblGrid>
      <w:tr w:rsidR="00AE54B4">
        <w:trPr>
          <w:trHeight w:val="309"/>
        </w:trPr>
        <w:tc>
          <w:tcPr>
            <w:tcW w:w="2600" w:type="dxa"/>
          </w:tcPr>
          <w:p w:rsidR="00AE54B4" w:rsidRDefault="00CC15BB">
            <w:pPr>
              <w:pStyle w:val="TableParagraph"/>
              <w:spacing w:line="289" w:lineRule="exact"/>
              <w:rPr>
                <w:sz w:val="27"/>
              </w:rPr>
            </w:pPr>
            <w:r>
              <w:rPr>
                <w:sz w:val="27"/>
              </w:rPr>
              <w:t>Этапы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урока</w:t>
            </w:r>
          </w:p>
        </w:tc>
        <w:tc>
          <w:tcPr>
            <w:tcW w:w="6973" w:type="dxa"/>
          </w:tcPr>
          <w:p w:rsidR="00AE54B4" w:rsidRDefault="00CC15BB">
            <w:pPr>
              <w:pStyle w:val="TableParagraph"/>
              <w:spacing w:line="289" w:lineRule="exact"/>
              <w:ind w:left="105"/>
              <w:rPr>
                <w:sz w:val="27"/>
              </w:rPr>
            </w:pPr>
            <w:r>
              <w:rPr>
                <w:sz w:val="27"/>
              </w:rPr>
              <w:t>Виды</w:t>
            </w:r>
            <w:r>
              <w:rPr>
                <w:spacing w:val="-7"/>
                <w:sz w:val="27"/>
              </w:rPr>
              <w:t xml:space="preserve"> </w:t>
            </w:r>
            <w:r>
              <w:rPr>
                <w:sz w:val="27"/>
              </w:rPr>
              <w:t>помощи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pacing w:val="-2"/>
                <w:sz w:val="27"/>
              </w:rPr>
              <w:t>учащемуся</w:t>
            </w:r>
          </w:p>
        </w:tc>
      </w:tr>
      <w:tr w:rsidR="00AE54B4">
        <w:trPr>
          <w:trHeight w:val="1765"/>
        </w:trPr>
        <w:tc>
          <w:tcPr>
            <w:tcW w:w="2600" w:type="dxa"/>
          </w:tcPr>
          <w:p w:rsidR="00AE54B4" w:rsidRDefault="00CC15BB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E54B4" w:rsidRDefault="00CC15BB">
            <w:pPr>
              <w:pStyle w:val="TableParagraph"/>
              <w:spacing w:before="17" w:line="499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подготовленности учащихся.</w:t>
            </w:r>
          </w:p>
        </w:tc>
        <w:tc>
          <w:tcPr>
            <w:tcW w:w="6973" w:type="dxa"/>
          </w:tcPr>
          <w:p w:rsidR="00AE54B4" w:rsidRDefault="00CC15BB">
            <w:pPr>
              <w:pStyle w:val="TableParagraph"/>
              <w:spacing w:before="13" w:line="256" w:lineRule="auto"/>
              <w:ind w:left="105" w:right="157"/>
              <w:rPr>
                <w:sz w:val="24"/>
              </w:rPr>
            </w:pPr>
            <w:r>
              <w:rPr>
                <w:sz w:val="24"/>
              </w:rPr>
              <w:t>Создание атмосферы особой доброжелательности при опросе Снижение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опроса,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дольше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готовиться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доски. Предложение учащимся примерного плана ответа. Разрешение пользоваться наглядными пособиями, помогающими излагать суть явления. Стимулирование оценкой, подбадриванием,</w:t>
            </w:r>
          </w:p>
          <w:p w:rsidR="00AE54B4" w:rsidRDefault="00CC15BB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похвалой</w:t>
            </w:r>
          </w:p>
        </w:tc>
      </w:tr>
      <w:tr w:rsidR="00AE54B4">
        <w:trPr>
          <w:trHeight w:val="2056"/>
        </w:trPr>
        <w:tc>
          <w:tcPr>
            <w:tcW w:w="2600" w:type="dxa"/>
          </w:tcPr>
          <w:p w:rsidR="00AE54B4" w:rsidRDefault="00CC15BB">
            <w:pPr>
              <w:pStyle w:val="TableParagraph"/>
              <w:spacing w:before="11" w:line="254" w:lineRule="auto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нового </w:t>
            </w:r>
            <w:r>
              <w:rPr>
                <w:spacing w:val="-2"/>
                <w:sz w:val="24"/>
              </w:rPr>
              <w:t>материала.</w:t>
            </w:r>
          </w:p>
        </w:tc>
        <w:tc>
          <w:tcPr>
            <w:tcW w:w="6973" w:type="dxa"/>
          </w:tcPr>
          <w:p w:rsidR="00AE54B4" w:rsidRDefault="00CC15BB">
            <w:pPr>
              <w:pStyle w:val="TableParagraph"/>
              <w:spacing w:before="11" w:line="254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слабоуспевающих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вопросов, выявляющих степень понимания ими учебного материала. Привлечение их в качестве помощников при подготовке приборов, опытов и т. д. Привлечение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AE54B4" w:rsidRDefault="00CC15BB">
            <w:pPr>
              <w:pStyle w:val="TableParagraph"/>
              <w:spacing w:before="6" w:line="254" w:lineRule="auto"/>
              <w:ind w:left="105" w:right="157"/>
              <w:rPr>
                <w:sz w:val="24"/>
              </w:rPr>
            </w:pPr>
            <w:r>
              <w:rPr>
                <w:sz w:val="24"/>
              </w:rPr>
              <w:t>высказыванию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выводам и обобщениям или объясн</w:t>
            </w:r>
            <w:r>
              <w:rPr>
                <w:sz w:val="24"/>
              </w:rPr>
              <w:t>ению сути проблемы,</w:t>
            </w:r>
          </w:p>
          <w:p w:rsidR="00AE54B4" w:rsidRDefault="00CC15BB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высказанной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учеником.</w:t>
            </w:r>
          </w:p>
        </w:tc>
      </w:tr>
      <w:tr w:rsidR="00AE54B4">
        <w:trPr>
          <w:trHeight w:val="3235"/>
        </w:trPr>
        <w:tc>
          <w:tcPr>
            <w:tcW w:w="2600" w:type="dxa"/>
          </w:tcPr>
          <w:p w:rsidR="00AE54B4" w:rsidRDefault="00CC15BB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</w:t>
            </w:r>
          </w:p>
          <w:p w:rsidR="00AE54B4" w:rsidRDefault="00CC15BB">
            <w:pPr>
              <w:pStyle w:val="TableParagraph"/>
              <w:spacing w:before="19" w:line="254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уроке.</w:t>
            </w:r>
          </w:p>
        </w:tc>
        <w:tc>
          <w:tcPr>
            <w:tcW w:w="6973" w:type="dxa"/>
          </w:tcPr>
          <w:p w:rsidR="00AE54B4" w:rsidRDefault="00CC15BB">
            <w:pPr>
              <w:pStyle w:val="TableParagraph"/>
              <w:spacing w:before="11" w:line="256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Разбивка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заданиях ряда простых, ссылка на аналогичное задание, выполненное</w:t>
            </w:r>
          </w:p>
          <w:p w:rsidR="00AE54B4" w:rsidRDefault="00CC15BB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ранее.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Напоминание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задания.</w:t>
            </w:r>
          </w:p>
          <w:p w:rsidR="00AE54B4" w:rsidRDefault="00CC15BB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иное</w:t>
            </w:r>
          </w:p>
          <w:p w:rsidR="00AE54B4" w:rsidRDefault="00CC15BB">
            <w:pPr>
              <w:pStyle w:val="TableParagraph"/>
              <w:spacing w:before="17" w:line="256" w:lineRule="auto"/>
              <w:ind w:left="105" w:right="157"/>
              <w:rPr>
                <w:sz w:val="24"/>
              </w:rPr>
            </w:pPr>
            <w:r>
              <w:rPr>
                <w:sz w:val="24"/>
              </w:rPr>
              <w:t>правило.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Ссылка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 для решения задач, упражнений.</w:t>
            </w:r>
          </w:p>
          <w:p w:rsidR="00AE54B4" w:rsidRDefault="00CC15BB">
            <w:pPr>
              <w:pStyle w:val="TableParagraph"/>
              <w:spacing w:line="256" w:lineRule="auto"/>
              <w:ind w:left="105"/>
              <w:rPr>
                <w:sz w:val="24"/>
              </w:rPr>
            </w:pPr>
            <w:r>
              <w:rPr>
                <w:sz w:val="24"/>
              </w:rPr>
              <w:t>Инструктирование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заданий, требованиях к их оформлению.</w:t>
            </w:r>
          </w:p>
          <w:p w:rsidR="00AE54B4" w:rsidRDefault="00CC15BB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слабоуспевающих.</w:t>
            </w:r>
          </w:p>
          <w:p w:rsidR="00AE54B4" w:rsidRDefault="00CC15BB">
            <w:pPr>
              <w:pStyle w:val="TableParagraph"/>
              <w:spacing w:line="290" w:lineRule="atLeast"/>
              <w:ind w:left="105" w:right="157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тщательный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 ошибки, проверка, исправления</w:t>
            </w:r>
          </w:p>
        </w:tc>
      </w:tr>
      <w:tr w:rsidR="00AE54B4">
        <w:trPr>
          <w:trHeight w:val="1470"/>
        </w:trPr>
        <w:tc>
          <w:tcPr>
            <w:tcW w:w="2600" w:type="dxa"/>
          </w:tcPr>
          <w:p w:rsidR="00AE54B4" w:rsidRDefault="00CC15BB">
            <w:pPr>
              <w:pStyle w:val="TableParagraph"/>
              <w:spacing w:before="11" w:line="25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</w:t>
            </w:r>
            <w:proofErr w:type="gramStart"/>
            <w:r>
              <w:rPr>
                <w:spacing w:val="-2"/>
                <w:sz w:val="24"/>
              </w:rPr>
              <w:t>самостоятельной</w:t>
            </w:r>
            <w:proofErr w:type="gramEnd"/>
          </w:p>
          <w:p w:rsidR="00AE54B4" w:rsidRDefault="00CC15B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2"/>
                <w:sz w:val="24"/>
              </w:rPr>
              <w:t xml:space="preserve"> класса.</w:t>
            </w:r>
          </w:p>
        </w:tc>
        <w:tc>
          <w:tcPr>
            <w:tcW w:w="6973" w:type="dxa"/>
          </w:tcPr>
          <w:p w:rsidR="00AE54B4" w:rsidRDefault="00CC15BB">
            <w:pPr>
              <w:pStyle w:val="TableParagraph"/>
              <w:spacing w:before="11" w:line="256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Выбор для групп слабоуспевающих наиболее рациональной 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увеличение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числа. 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задания. Предупреждение о возможных затруднениях,</w:t>
            </w:r>
          </w:p>
          <w:p w:rsidR="00AE54B4" w:rsidRDefault="00CC15B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карточек-консультаций,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карточек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</w:tr>
    </w:tbl>
    <w:p w:rsidR="00AE54B4" w:rsidRDefault="00AE54B4">
      <w:pPr>
        <w:spacing w:line="259" w:lineRule="exact"/>
        <w:rPr>
          <w:sz w:val="24"/>
        </w:rPr>
        <w:sectPr w:rsidR="00AE54B4">
          <w:type w:val="continuous"/>
          <w:pgSz w:w="11910" w:h="16840"/>
          <w:pgMar w:top="1100" w:right="200" w:bottom="1011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0"/>
        <w:gridCol w:w="6973"/>
      </w:tblGrid>
      <w:tr w:rsidR="00AE54B4">
        <w:trPr>
          <w:trHeight w:val="294"/>
        </w:trPr>
        <w:tc>
          <w:tcPr>
            <w:tcW w:w="2600" w:type="dxa"/>
          </w:tcPr>
          <w:p w:rsidR="00AE54B4" w:rsidRDefault="00AE54B4">
            <w:pPr>
              <w:pStyle w:val="TableParagraph"/>
              <w:ind w:left="0"/>
            </w:pPr>
          </w:p>
        </w:tc>
        <w:tc>
          <w:tcPr>
            <w:tcW w:w="6973" w:type="dxa"/>
          </w:tcPr>
          <w:p w:rsidR="00AE54B4" w:rsidRDefault="00CC15BB">
            <w:pPr>
              <w:pStyle w:val="TableParagraph"/>
              <w:spacing w:before="1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направляющим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</w:t>
            </w:r>
          </w:p>
        </w:tc>
      </w:tr>
    </w:tbl>
    <w:p w:rsidR="00AE54B4" w:rsidRDefault="00AE54B4">
      <w:pPr>
        <w:pStyle w:val="a3"/>
        <w:spacing w:before="3"/>
        <w:rPr>
          <w:b/>
          <w:sz w:val="28"/>
        </w:rPr>
      </w:pPr>
    </w:p>
    <w:p w:rsidR="00AE54B4" w:rsidRDefault="00CC15BB">
      <w:pPr>
        <w:pStyle w:val="Heading1"/>
        <w:ind w:left="2420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u w:val="none"/>
        </w:rPr>
        <w:t>Профилактика</w:t>
      </w:r>
      <w:r>
        <w:rPr>
          <w:rFonts w:ascii="Times New Roman" w:hAnsi="Times New Roman"/>
          <w:spacing w:val="-8"/>
          <w:u w:val="none"/>
        </w:rPr>
        <w:t xml:space="preserve"> </w:t>
      </w:r>
      <w:r>
        <w:rPr>
          <w:rFonts w:ascii="Times New Roman" w:hAnsi="Times New Roman"/>
          <w:spacing w:val="-2"/>
          <w:u w:val="none"/>
        </w:rPr>
        <w:t>неуспеваемости</w:t>
      </w:r>
      <w:r>
        <w:rPr>
          <w:rFonts w:ascii="Times New Roman" w:hAnsi="Times New Roman"/>
          <w:spacing w:val="-2"/>
          <w:sz w:val="24"/>
          <w:u w:val="none"/>
        </w:rPr>
        <w:t>.</w:t>
      </w:r>
    </w:p>
    <w:p w:rsidR="00AE54B4" w:rsidRDefault="00AE54B4">
      <w:pPr>
        <w:pStyle w:val="a3"/>
        <w:spacing w:before="64"/>
        <w:rPr>
          <w:b/>
          <w:sz w:val="2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02"/>
        <w:gridCol w:w="6970"/>
      </w:tblGrid>
      <w:tr w:rsidR="00AE54B4">
        <w:trPr>
          <w:trHeight w:val="2646"/>
        </w:trPr>
        <w:tc>
          <w:tcPr>
            <w:tcW w:w="2602" w:type="dxa"/>
          </w:tcPr>
          <w:p w:rsidR="00AE54B4" w:rsidRDefault="00CC15BB">
            <w:pPr>
              <w:pStyle w:val="TableParagraph"/>
              <w:spacing w:before="13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  <w:p w:rsidR="00AE54B4" w:rsidRDefault="00CC15BB">
            <w:pPr>
              <w:pStyle w:val="TableParagraph"/>
              <w:spacing w:before="17" w:line="256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подготовленности учащихся</w:t>
            </w:r>
          </w:p>
        </w:tc>
        <w:tc>
          <w:tcPr>
            <w:tcW w:w="6970" w:type="dxa"/>
          </w:tcPr>
          <w:p w:rsidR="00AE54B4" w:rsidRDefault="00CC15BB">
            <w:pPr>
              <w:pStyle w:val="TableParagraph"/>
              <w:spacing w:before="13"/>
              <w:ind w:left="105"/>
              <w:rPr>
                <w:sz w:val="24"/>
              </w:rPr>
            </w:pPr>
            <w:r>
              <w:rPr>
                <w:sz w:val="24"/>
              </w:rPr>
              <w:t>Специально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обычно</w:t>
            </w:r>
          </w:p>
          <w:p w:rsidR="00AE54B4" w:rsidRDefault="00CC15BB">
            <w:pPr>
              <w:pStyle w:val="TableParagraph"/>
              <w:spacing w:before="17" w:line="256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вызывающих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наибольшее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затруднение.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их</w:t>
            </w:r>
            <w:proofErr w:type="gramEnd"/>
          </w:p>
          <w:p w:rsidR="00AE54B4" w:rsidRDefault="00CC15BB">
            <w:pPr>
              <w:pStyle w:val="TableParagraph"/>
              <w:spacing w:line="256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устранении</w:t>
            </w:r>
            <w:proofErr w:type="gramEnd"/>
            <w:r>
              <w:rPr>
                <w:sz w:val="24"/>
              </w:rPr>
              <w:t>. Контролировать усвоение материала учениками, пропустившими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предыдущие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роки.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 обобщить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 усвоения основных понятий, законов, правил,</w:t>
            </w:r>
          </w:p>
          <w:p w:rsidR="00AE54B4" w:rsidRDefault="00CC15BB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отставания</w:t>
            </w:r>
          </w:p>
        </w:tc>
      </w:tr>
      <w:tr w:rsidR="00AE54B4">
        <w:trPr>
          <w:trHeight w:val="2059"/>
        </w:trPr>
        <w:tc>
          <w:tcPr>
            <w:tcW w:w="2602" w:type="dxa"/>
          </w:tcPr>
          <w:p w:rsidR="00AE54B4" w:rsidRDefault="00CC15BB">
            <w:pPr>
              <w:pStyle w:val="TableParagraph"/>
              <w:spacing w:before="11" w:line="256" w:lineRule="auto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нового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6970" w:type="dxa"/>
          </w:tcPr>
          <w:p w:rsidR="00AE54B4" w:rsidRDefault="00CC15BB">
            <w:pPr>
              <w:pStyle w:val="TableParagraph"/>
              <w:spacing w:before="11" w:line="256" w:lineRule="auto"/>
              <w:ind w:left="105" w:right="139"/>
              <w:rPr>
                <w:sz w:val="24"/>
              </w:rPr>
            </w:pPr>
            <w:r>
              <w:rPr>
                <w:sz w:val="24"/>
              </w:rPr>
              <w:t>Обязательно проверять в ходе урока степень понимания учащимися основных элементов излагаемого материала. Стимулировать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затруднениях в усвоении учебного материала. Применять средства</w:t>
            </w:r>
          </w:p>
          <w:p w:rsidR="00AE54B4" w:rsidRDefault="00CC15BB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Обеспечивать</w:t>
            </w:r>
          </w:p>
          <w:p w:rsidR="00AE54B4" w:rsidRDefault="00CC15BB">
            <w:pPr>
              <w:pStyle w:val="TableParagraph"/>
              <w:spacing w:line="29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учащимся активно усваивать материал</w:t>
            </w:r>
          </w:p>
        </w:tc>
      </w:tr>
      <w:tr w:rsidR="00AE54B4">
        <w:trPr>
          <w:trHeight w:val="3527"/>
        </w:trPr>
        <w:tc>
          <w:tcPr>
            <w:tcW w:w="2602" w:type="dxa"/>
          </w:tcPr>
          <w:p w:rsidR="00AE54B4" w:rsidRDefault="00CC15BB">
            <w:pPr>
              <w:pStyle w:val="TableParagraph"/>
              <w:spacing w:before="11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</w:t>
            </w:r>
          </w:p>
          <w:p w:rsidR="00AE54B4" w:rsidRDefault="00CC15BB">
            <w:pPr>
              <w:pStyle w:val="TableParagraph"/>
              <w:spacing w:before="16" w:line="256" w:lineRule="auto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уроке</w:t>
            </w:r>
          </w:p>
        </w:tc>
        <w:tc>
          <w:tcPr>
            <w:tcW w:w="6970" w:type="dxa"/>
          </w:tcPr>
          <w:p w:rsidR="00AE54B4" w:rsidRDefault="00CC15BB">
            <w:pPr>
              <w:pStyle w:val="TableParagraph"/>
              <w:spacing w:before="11" w:line="256" w:lineRule="auto"/>
              <w:ind w:left="105" w:right="139"/>
              <w:rPr>
                <w:sz w:val="24"/>
              </w:rPr>
            </w:pPr>
            <w:r>
              <w:rPr>
                <w:sz w:val="24"/>
              </w:rPr>
              <w:t>Подбирать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 существенным, сложным и трудным разделам учебного материала. Стремиться меньшим числом упражнений, но</w:t>
            </w:r>
          </w:p>
          <w:p w:rsidR="00AE54B4" w:rsidRDefault="00CC15BB">
            <w:pPr>
              <w:pStyle w:val="TableParagraph"/>
              <w:spacing w:line="256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поданных</w:t>
            </w:r>
            <w:proofErr w:type="gramEnd"/>
            <w:r>
              <w:rPr>
                <w:sz w:val="24"/>
              </w:rPr>
              <w:t xml:space="preserve"> в определенной системе достичь большего эффекта. Включать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устранению ошибок, допущенны</w:t>
            </w:r>
            <w:r>
              <w:rPr>
                <w:sz w:val="24"/>
              </w:rPr>
              <w:t xml:space="preserve">х при ответах 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письменных</w:t>
            </w:r>
          </w:p>
          <w:p w:rsidR="00AE54B4" w:rsidRDefault="00CC15BB">
            <w:pPr>
              <w:pStyle w:val="TableParagraph"/>
              <w:spacing w:line="254" w:lineRule="auto"/>
              <w:ind w:left="105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работах</w:t>
            </w:r>
            <w:proofErr w:type="gramEnd"/>
            <w:r>
              <w:rPr>
                <w:sz w:val="24"/>
              </w:rPr>
              <w:t>. Инструктировать о порядке выполнения работы. Стимулировать постановку вопросов к учителю при затруднениях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Умело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оказывать помощь ученикам в работе, всемерно развивать их</w:t>
            </w:r>
          </w:p>
          <w:p w:rsidR="00AE54B4" w:rsidRDefault="00CC15B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самостоятельность.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работу,</w:t>
            </w:r>
          </w:p>
          <w:p w:rsidR="00AE54B4" w:rsidRDefault="00CC15BB">
            <w:pPr>
              <w:pStyle w:val="TableParagraph"/>
              <w:spacing w:before="15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</w:tr>
      <w:tr w:rsidR="00AE54B4">
        <w:trPr>
          <w:trHeight w:val="2647"/>
        </w:trPr>
        <w:tc>
          <w:tcPr>
            <w:tcW w:w="2602" w:type="dxa"/>
          </w:tcPr>
          <w:p w:rsidR="00AE54B4" w:rsidRDefault="00CC15BB">
            <w:pPr>
              <w:pStyle w:val="TableParagraph"/>
              <w:spacing w:before="11" w:line="256" w:lineRule="auto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Организация самостоятельной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6970" w:type="dxa"/>
          </w:tcPr>
          <w:p w:rsidR="00AE54B4" w:rsidRDefault="00CC15BB">
            <w:pPr>
              <w:pStyle w:val="TableParagraph"/>
              <w:spacing w:before="11" w:line="256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</w:p>
          <w:p w:rsidR="00AE54B4" w:rsidRDefault="00CC15BB">
            <w:pPr>
              <w:pStyle w:val="TableParagraph"/>
              <w:spacing w:line="254" w:lineRule="auto"/>
              <w:ind w:left="105"/>
              <w:rPr>
                <w:sz w:val="24"/>
              </w:rPr>
            </w:pPr>
            <w:r>
              <w:rPr>
                <w:sz w:val="24"/>
              </w:rPr>
              <w:t>Систематически давать домашние задания по работе над типичными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E54B4" w:rsidRDefault="00CC15BB">
            <w:pPr>
              <w:pStyle w:val="TableParagraph"/>
              <w:spacing w:line="254" w:lineRule="auto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порядке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этих инструкций школьниками. Согласовывать объем домашних</w:t>
            </w:r>
          </w:p>
          <w:p w:rsidR="00AE54B4" w:rsidRDefault="00CC15BB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исключая</w:t>
            </w:r>
            <w:r>
              <w:rPr>
                <w:spacing w:val="-2"/>
                <w:sz w:val="24"/>
              </w:rPr>
              <w:t xml:space="preserve"> перегрузку</w:t>
            </w:r>
          </w:p>
          <w:p w:rsidR="00AE54B4" w:rsidRDefault="00CC15BB">
            <w:pPr>
              <w:pStyle w:val="TableParagraph"/>
              <w:spacing w:before="17"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,особенно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слабоуспевающих </w:t>
            </w:r>
            <w:r>
              <w:rPr>
                <w:spacing w:val="-2"/>
                <w:sz w:val="24"/>
              </w:rPr>
              <w:t>учеников</w:t>
            </w:r>
          </w:p>
        </w:tc>
      </w:tr>
    </w:tbl>
    <w:p w:rsidR="00AE54B4" w:rsidRDefault="00AE54B4">
      <w:pPr>
        <w:pStyle w:val="a3"/>
        <w:spacing w:before="24"/>
        <w:rPr>
          <w:b/>
          <w:sz w:val="28"/>
        </w:rPr>
      </w:pPr>
    </w:p>
    <w:p w:rsidR="00AE54B4" w:rsidRDefault="00CC15BB">
      <w:pPr>
        <w:ind w:left="213" w:right="185"/>
        <w:jc w:val="center"/>
        <w:rPr>
          <w:b/>
          <w:sz w:val="21"/>
        </w:rPr>
      </w:pPr>
      <w:r>
        <w:rPr>
          <w:b/>
          <w:sz w:val="21"/>
          <w:u w:val="single"/>
        </w:rPr>
        <w:t>Работа</w:t>
      </w:r>
      <w:r>
        <w:rPr>
          <w:b/>
          <w:spacing w:val="-11"/>
          <w:sz w:val="21"/>
          <w:u w:val="single"/>
        </w:rPr>
        <w:t xml:space="preserve"> </w:t>
      </w:r>
      <w:r>
        <w:rPr>
          <w:b/>
          <w:sz w:val="21"/>
          <w:u w:val="single"/>
        </w:rPr>
        <w:t>с</w:t>
      </w:r>
      <w:r>
        <w:rPr>
          <w:b/>
          <w:spacing w:val="-9"/>
          <w:sz w:val="21"/>
          <w:u w:val="single"/>
        </w:rPr>
        <w:t xml:space="preserve"> </w:t>
      </w:r>
      <w:r>
        <w:rPr>
          <w:b/>
          <w:sz w:val="21"/>
          <w:u w:val="single"/>
        </w:rPr>
        <w:t>неуспевающими</w:t>
      </w:r>
      <w:r>
        <w:rPr>
          <w:b/>
          <w:spacing w:val="-8"/>
          <w:sz w:val="21"/>
          <w:u w:val="single"/>
        </w:rPr>
        <w:t xml:space="preserve"> </w:t>
      </w:r>
      <w:r>
        <w:rPr>
          <w:b/>
          <w:sz w:val="21"/>
          <w:u w:val="single"/>
        </w:rPr>
        <w:t>детьми</w:t>
      </w:r>
      <w:r>
        <w:rPr>
          <w:b/>
          <w:spacing w:val="-8"/>
          <w:sz w:val="21"/>
          <w:u w:val="single"/>
        </w:rPr>
        <w:t xml:space="preserve"> </w:t>
      </w:r>
      <w:r>
        <w:rPr>
          <w:b/>
          <w:sz w:val="21"/>
          <w:u w:val="single"/>
        </w:rPr>
        <w:t>должна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z w:val="21"/>
          <w:u w:val="single"/>
        </w:rPr>
        <w:t>вестись</w:t>
      </w:r>
      <w:r>
        <w:rPr>
          <w:b/>
          <w:spacing w:val="-6"/>
          <w:sz w:val="21"/>
          <w:u w:val="single"/>
        </w:rPr>
        <w:t xml:space="preserve"> </w:t>
      </w:r>
      <w:r>
        <w:rPr>
          <w:b/>
          <w:spacing w:val="-2"/>
          <w:sz w:val="21"/>
          <w:u w:val="single"/>
        </w:rPr>
        <w:t>систематически.</w:t>
      </w:r>
    </w:p>
    <w:p w:rsidR="00AE54B4" w:rsidRDefault="00AE54B4">
      <w:pPr>
        <w:pStyle w:val="a3"/>
        <w:rPr>
          <w:b/>
        </w:rPr>
      </w:pPr>
    </w:p>
    <w:p w:rsidR="00AE54B4" w:rsidRDefault="00AE54B4">
      <w:pPr>
        <w:pStyle w:val="a3"/>
        <w:spacing w:before="54"/>
        <w:rPr>
          <w:b/>
        </w:rPr>
      </w:pPr>
    </w:p>
    <w:p w:rsidR="00AE54B4" w:rsidRDefault="00CC15BB">
      <w:pPr>
        <w:ind w:left="582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неуспевающими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слабоуспевающими </w:t>
      </w:r>
      <w:r>
        <w:rPr>
          <w:b/>
          <w:spacing w:val="-2"/>
          <w:sz w:val="24"/>
        </w:rPr>
        <w:t>учащимся.</w:t>
      </w:r>
    </w:p>
    <w:p w:rsidR="00AE54B4" w:rsidRDefault="00AE54B4">
      <w:pPr>
        <w:pStyle w:val="a3"/>
        <w:spacing w:before="66"/>
        <w:rPr>
          <w:b/>
          <w:sz w:val="20"/>
        </w:r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2"/>
        <w:gridCol w:w="3411"/>
      </w:tblGrid>
      <w:tr w:rsidR="00AE54B4">
        <w:trPr>
          <w:trHeight w:val="292"/>
        </w:trPr>
        <w:tc>
          <w:tcPr>
            <w:tcW w:w="6162" w:type="dxa"/>
          </w:tcPr>
          <w:p w:rsidR="00AE54B4" w:rsidRDefault="00CC15BB">
            <w:pPr>
              <w:pStyle w:val="TableParagraph"/>
              <w:spacing w:before="46" w:line="226" w:lineRule="exact"/>
              <w:rPr>
                <w:sz w:val="21"/>
              </w:rPr>
            </w:pPr>
            <w:r>
              <w:rPr>
                <w:spacing w:val="-2"/>
                <w:sz w:val="21"/>
              </w:rPr>
              <w:t>мероприятие</w:t>
            </w:r>
          </w:p>
        </w:tc>
        <w:tc>
          <w:tcPr>
            <w:tcW w:w="3411" w:type="dxa"/>
          </w:tcPr>
          <w:p w:rsidR="00AE54B4" w:rsidRDefault="00CC15BB">
            <w:pPr>
              <w:pStyle w:val="TableParagraph"/>
              <w:spacing w:before="46" w:line="226" w:lineRule="exact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сроки</w:t>
            </w:r>
          </w:p>
        </w:tc>
      </w:tr>
      <w:tr w:rsidR="00AE54B4">
        <w:trPr>
          <w:trHeight w:val="294"/>
        </w:trPr>
        <w:tc>
          <w:tcPr>
            <w:tcW w:w="6162" w:type="dxa"/>
          </w:tcPr>
          <w:p w:rsidR="00AE54B4" w:rsidRDefault="00CC15BB">
            <w:pPr>
              <w:pStyle w:val="TableParagraph"/>
              <w:spacing w:before="48" w:line="226" w:lineRule="exac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Проведение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контрольного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среза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класса</w:t>
            </w:r>
            <w:r>
              <w:rPr>
                <w:spacing w:val="-8"/>
                <w:sz w:val="21"/>
              </w:rPr>
              <w:t xml:space="preserve"> </w:t>
            </w:r>
            <w:proofErr w:type="gramStart"/>
            <w:r>
              <w:rPr>
                <w:spacing w:val="-5"/>
                <w:sz w:val="21"/>
              </w:rPr>
              <w:t>по</w:t>
            </w:r>
            <w:proofErr w:type="gramEnd"/>
          </w:p>
        </w:tc>
        <w:tc>
          <w:tcPr>
            <w:tcW w:w="3411" w:type="dxa"/>
          </w:tcPr>
          <w:p w:rsidR="00AE54B4" w:rsidRDefault="00CC15BB">
            <w:pPr>
              <w:pStyle w:val="TableParagraph"/>
              <w:spacing w:before="48" w:line="226" w:lineRule="exact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сентябрь</w:t>
            </w:r>
          </w:p>
        </w:tc>
      </w:tr>
    </w:tbl>
    <w:p w:rsidR="00AE54B4" w:rsidRDefault="00AE54B4">
      <w:pPr>
        <w:spacing w:line="226" w:lineRule="exact"/>
        <w:rPr>
          <w:sz w:val="21"/>
        </w:rPr>
        <w:sectPr w:rsidR="00AE54B4">
          <w:type w:val="continuous"/>
          <w:pgSz w:w="11910" w:h="16840"/>
          <w:pgMar w:top="1100" w:right="20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2"/>
        <w:gridCol w:w="3411"/>
      </w:tblGrid>
      <w:tr w:rsidR="00AE54B4">
        <w:trPr>
          <w:trHeight w:val="1178"/>
        </w:trPr>
        <w:tc>
          <w:tcPr>
            <w:tcW w:w="6162" w:type="dxa"/>
          </w:tcPr>
          <w:p w:rsidR="00AE54B4" w:rsidRDefault="00CC15BB">
            <w:pPr>
              <w:pStyle w:val="TableParagraph"/>
              <w:spacing w:before="48"/>
              <w:rPr>
                <w:sz w:val="21"/>
              </w:rPr>
            </w:pPr>
            <w:r>
              <w:rPr>
                <w:sz w:val="21"/>
              </w:rPr>
              <w:lastRenderedPageBreak/>
              <w:t>основным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разделам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учебного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материала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предыдущих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лет</w:t>
            </w:r>
          </w:p>
          <w:p w:rsidR="00AE54B4" w:rsidRDefault="00CC15BB">
            <w:pPr>
              <w:pStyle w:val="TableParagraph"/>
              <w:spacing w:before="52"/>
              <w:rPr>
                <w:sz w:val="21"/>
              </w:rPr>
            </w:pPr>
            <w:r>
              <w:rPr>
                <w:sz w:val="21"/>
              </w:rPr>
              <w:t>обучения.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Цель: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определение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фактического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уровня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детей;</w:t>
            </w:r>
          </w:p>
          <w:p w:rsidR="00AE54B4" w:rsidRDefault="00CC15BB">
            <w:pPr>
              <w:pStyle w:val="TableParagraph"/>
              <w:spacing w:line="290" w:lineRule="atLeast"/>
              <w:ind w:right="55"/>
              <w:rPr>
                <w:sz w:val="21"/>
              </w:rPr>
            </w:pPr>
            <w:r>
              <w:rPr>
                <w:sz w:val="21"/>
              </w:rPr>
              <w:t>выявление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знаниях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учеников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пробелов,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которые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требуют быстрой ликвидации</w:t>
            </w:r>
          </w:p>
        </w:tc>
        <w:tc>
          <w:tcPr>
            <w:tcW w:w="3411" w:type="dxa"/>
          </w:tcPr>
          <w:p w:rsidR="00AE54B4" w:rsidRDefault="00AE54B4">
            <w:pPr>
              <w:pStyle w:val="TableParagraph"/>
              <w:ind w:left="0"/>
            </w:pPr>
          </w:p>
        </w:tc>
      </w:tr>
      <w:tr w:rsidR="00AE54B4">
        <w:trPr>
          <w:trHeight w:val="1175"/>
        </w:trPr>
        <w:tc>
          <w:tcPr>
            <w:tcW w:w="6162" w:type="dxa"/>
          </w:tcPr>
          <w:p w:rsidR="00AE54B4" w:rsidRDefault="00CC15BB">
            <w:pPr>
              <w:pStyle w:val="TableParagraph"/>
              <w:spacing w:before="46" w:line="292" w:lineRule="auto"/>
              <w:rPr>
                <w:sz w:val="21"/>
              </w:rPr>
            </w:pPr>
            <w:r>
              <w:rPr>
                <w:sz w:val="21"/>
              </w:rPr>
              <w:t>Установление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причин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неуспеваемости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учащихся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через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встречи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 родителями, беседы со школьными специалистами: классным руководителем, психологом,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врачом, логопедом и обязательно </w:t>
            </w:r>
            <w:proofErr w:type="gramStart"/>
            <w:r>
              <w:rPr>
                <w:sz w:val="21"/>
              </w:rPr>
              <w:t>с</w:t>
            </w:r>
            <w:proofErr w:type="gramEnd"/>
          </w:p>
          <w:p w:rsidR="00AE54B4" w:rsidRDefault="00CC15BB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самим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ребенком</w:t>
            </w:r>
          </w:p>
        </w:tc>
        <w:tc>
          <w:tcPr>
            <w:tcW w:w="3411" w:type="dxa"/>
          </w:tcPr>
          <w:p w:rsidR="00AE54B4" w:rsidRDefault="00CC15BB">
            <w:pPr>
              <w:pStyle w:val="TableParagraph"/>
              <w:spacing w:before="46"/>
              <w:ind w:left="105"/>
              <w:rPr>
                <w:sz w:val="21"/>
              </w:rPr>
            </w:pPr>
            <w:r>
              <w:rPr>
                <w:spacing w:val="-2"/>
                <w:sz w:val="21"/>
              </w:rPr>
              <w:t>сентябрь</w:t>
            </w:r>
          </w:p>
        </w:tc>
      </w:tr>
      <w:tr w:rsidR="00AE54B4">
        <w:trPr>
          <w:trHeight w:val="587"/>
        </w:trPr>
        <w:tc>
          <w:tcPr>
            <w:tcW w:w="6162" w:type="dxa"/>
          </w:tcPr>
          <w:p w:rsidR="00AE54B4" w:rsidRDefault="00CC15BB">
            <w:pPr>
              <w:pStyle w:val="TableParagraph"/>
              <w:spacing w:line="292" w:lineRule="exact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Составление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индивидуального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плана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по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ликвидации пробелов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в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знаниях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отстающего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ученика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текущую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четверть</w:t>
            </w:r>
          </w:p>
        </w:tc>
        <w:tc>
          <w:tcPr>
            <w:tcW w:w="3411" w:type="dxa"/>
          </w:tcPr>
          <w:p w:rsidR="00AE54B4" w:rsidRDefault="00CC15BB">
            <w:pPr>
              <w:pStyle w:val="TableParagraph"/>
              <w:spacing w:line="292" w:lineRule="exact"/>
              <w:ind w:left="105"/>
              <w:rPr>
                <w:sz w:val="21"/>
              </w:rPr>
            </w:pPr>
            <w:r>
              <w:rPr>
                <w:sz w:val="21"/>
              </w:rPr>
              <w:t>Сентябрь,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далее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корректировать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по мере необходимости</w:t>
            </w:r>
          </w:p>
        </w:tc>
      </w:tr>
      <w:tr w:rsidR="00AE54B4">
        <w:trPr>
          <w:trHeight w:val="882"/>
        </w:trPr>
        <w:tc>
          <w:tcPr>
            <w:tcW w:w="6162" w:type="dxa"/>
          </w:tcPr>
          <w:p w:rsidR="00AE54B4" w:rsidRDefault="00CC15BB">
            <w:pPr>
              <w:pStyle w:val="TableParagraph"/>
              <w:spacing w:before="46"/>
              <w:rPr>
                <w:sz w:val="21"/>
              </w:rPr>
            </w:pPr>
            <w:r>
              <w:rPr>
                <w:sz w:val="21"/>
              </w:rPr>
              <w:t>4.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Использование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дифференцированного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подхода</w:t>
            </w:r>
            <w:r>
              <w:rPr>
                <w:spacing w:val="-7"/>
                <w:sz w:val="21"/>
              </w:rPr>
              <w:t xml:space="preserve"> </w:t>
            </w:r>
            <w:proofErr w:type="gramStart"/>
            <w:r>
              <w:rPr>
                <w:spacing w:val="-5"/>
                <w:sz w:val="21"/>
              </w:rPr>
              <w:t>при</w:t>
            </w:r>
            <w:proofErr w:type="gramEnd"/>
          </w:p>
          <w:p w:rsidR="00AE54B4" w:rsidRDefault="00CC15BB">
            <w:pPr>
              <w:pStyle w:val="TableParagraph"/>
              <w:spacing w:line="290" w:lineRule="atLeast"/>
              <w:rPr>
                <w:sz w:val="21"/>
              </w:rPr>
            </w:pPr>
            <w:r>
              <w:rPr>
                <w:sz w:val="21"/>
              </w:rPr>
              <w:t>организации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самостоятельной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на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уроке.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Включение посильных индивидуальных заданий</w:t>
            </w:r>
          </w:p>
        </w:tc>
        <w:tc>
          <w:tcPr>
            <w:tcW w:w="3411" w:type="dxa"/>
          </w:tcPr>
          <w:p w:rsidR="00AE54B4" w:rsidRDefault="00CC15BB">
            <w:pPr>
              <w:pStyle w:val="TableParagraph"/>
              <w:spacing w:before="46"/>
              <w:ind w:left="105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течени</w:t>
            </w:r>
            <w:proofErr w:type="gramStart"/>
            <w:r>
              <w:rPr>
                <w:sz w:val="21"/>
              </w:rPr>
              <w:t>и</w:t>
            </w:r>
            <w:proofErr w:type="gramEnd"/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года</w:t>
            </w:r>
          </w:p>
        </w:tc>
      </w:tr>
      <w:tr w:rsidR="00AE54B4">
        <w:trPr>
          <w:trHeight w:val="587"/>
        </w:trPr>
        <w:tc>
          <w:tcPr>
            <w:tcW w:w="6162" w:type="dxa"/>
          </w:tcPr>
          <w:p w:rsidR="00AE54B4" w:rsidRDefault="00CC15BB">
            <w:pPr>
              <w:pStyle w:val="TableParagraph"/>
              <w:spacing w:line="292" w:lineRule="exact"/>
              <w:ind w:right="55"/>
              <w:rPr>
                <w:sz w:val="21"/>
              </w:rPr>
            </w:pPr>
            <w:r>
              <w:rPr>
                <w:sz w:val="21"/>
              </w:rPr>
              <w:t>5.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Ведение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тематического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учета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знаний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слабоуспевающих учащихся класса</w:t>
            </w:r>
          </w:p>
        </w:tc>
        <w:tc>
          <w:tcPr>
            <w:tcW w:w="3411" w:type="dxa"/>
          </w:tcPr>
          <w:p w:rsidR="00AE54B4" w:rsidRDefault="00CC15BB">
            <w:pPr>
              <w:pStyle w:val="TableParagraph"/>
              <w:spacing w:before="46"/>
              <w:ind w:left="105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течение</w:t>
            </w:r>
            <w:r>
              <w:rPr>
                <w:spacing w:val="-4"/>
                <w:sz w:val="21"/>
              </w:rPr>
              <w:t xml:space="preserve"> года</w:t>
            </w:r>
          </w:p>
        </w:tc>
      </w:tr>
      <w:tr w:rsidR="00AE54B4">
        <w:trPr>
          <w:trHeight w:val="295"/>
        </w:trPr>
        <w:tc>
          <w:tcPr>
            <w:tcW w:w="6162" w:type="dxa"/>
          </w:tcPr>
          <w:p w:rsidR="00AE54B4" w:rsidRDefault="00CC15BB">
            <w:pPr>
              <w:pStyle w:val="TableParagraph"/>
              <w:spacing w:before="46" w:line="229" w:lineRule="exact"/>
              <w:rPr>
                <w:sz w:val="21"/>
              </w:rPr>
            </w:pPr>
            <w:r>
              <w:rPr>
                <w:sz w:val="21"/>
              </w:rPr>
              <w:t>6.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Организация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индивидуальной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работы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со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слабым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учеником</w:t>
            </w:r>
            <w:proofErr w:type="gramStart"/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.</w:t>
            </w:r>
            <w:proofErr w:type="gramEnd"/>
          </w:p>
        </w:tc>
        <w:tc>
          <w:tcPr>
            <w:tcW w:w="3411" w:type="dxa"/>
          </w:tcPr>
          <w:p w:rsidR="00AE54B4" w:rsidRDefault="00CC15BB">
            <w:pPr>
              <w:pStyle w:val="TableParagraph"/>
              <w:spacing w:before="46" w:line="229" w:lineRule="exact"/>
              <w:ind w:left="105"/>
              <w:rPr>
                <w:sz w:val="21"/>
              </w:rPr>
            </w:pPr>
            <w:r>
              <w:rPr>
                <w:sz w:val="21"/>
              </w:rPr>
              <w:t>В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течени</w:t>
            </w:r>
            <w:proofErr w:type="gramStart"/>
            <w:r>
              <w:rPr>
                <w:sz w:val="21"/>
              </w:rPr>
              <w:t>и</w:t>
            </w:r>
            <w:proofErr w:type="gramEnd"/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года</w:t>
            </w:r>
          </w:p>
        </w:tc>
      </w:tr>
    </w:tbl>
    <w:p w:rsidR="00AE54B4" w:rsidRDefault="00AE54B4">
      <w:pPr>
        <w:pStyle w:val="a3"/>
        <w:spacing w:before="80"/>
        <w:rPr>
          <w:b/>
          <w:sz w:val="20"/>
        </w:rPr>
      </w:pPr>
    </w:p>
    <w:tbl>
      <w:tblPr>
        <w:tblStyle w:val="TableNormal"/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07"/>
        <w:gridCol w:w="6164"/>
      </w:tblGrid>
      <w:tr w:rsidR="00AE54B4">
        <w:trPr>
          <w:trHeight w:val="827"/>
        </w:trPr>
        <w:tc>
          <w:tcPr>
            <w:tcW w:w="3207" w:type="dxa"/>
          </w:tcPr>
          <w:p w:rsidR="00AE54B4" w:rsidRDefault="00CC15BB">
            <w:pPr>
              <w:pStyle w:val="TableParagraph"/>
              <w:spacing w:line="272" w:lineRule="exact"/>
              <w:ind w:left="282" w:firstLine="47"/>
              <w:rPr>
                <w:b/>
                <w:sz w:val="24"/>
              </w:rPr>
            </w:pPr>
            <w:r>
              <w:rPr>
                <w:b/>
                <w:sz w:val="24"/>
              </w:rPr>
              <w:t>Группы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pacing w:val="-2"/>
                <w:sz w:val="24"/>
              </w:rPr>
              <w:t>неуспевающих</w:t>
            </w:r>
            <w:proofErr w:type="gramEnd"/>
          </w:p>
          <w:p w:rsidR="00AE54B4" w:rsidRDefault="00CC15BB">
            <w:pPr>
              <w:pStyle w:val="TableParagraph"/>
              <w:spacing w:line="272" w:lineRule="exact"/>
              <w:ind w:left="700" w:hanging="418"/>
              <w:rPr>
                <w:sz w:val="24"/>
              </w:rPr>
            </w:pPr>
            <w:r>
              <w:rPr>
                <w:b/>
                <w:sz w:val="24"/>
              </w:rPr>
              <w:t>учащихся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(по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причинам </w:t>
            </w:r>
            <w:r>
              <w:rPr>
                <w:b/>
                <w:spacing w:val="-2"/>
                <w:sz w:val="24"/>
              </w:rPr>
              <w:t>неуспеваемости</w:t>
            </w:r>
            <w:r>
              <w:rPr>
                <w:spacing w:val="-2"/>
                <w:sz w:val="24"/>
              </w:rPr>
              <w:t>)</w:t>
            </w:r>
          </w:p>
        </w:tc>
        <w:tc>
          <w:tcPr>
            <w:tcW w:w="6164" w:type="dxa"/>
          </w:tcPr>
          <w:p w:rsidR="00AE54B4" w:rsidRDefault="00CC15BB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учащимися</w:t>
            </w:r>
          </w:p>
        </w:tc>
      </w:tr>
      <w:tr w:rsidR="00AE54B4">
        <w:trPr>
          <w:trHeight w:val="4415"/>
        </w:trPr>
        <w:tc>
          <w:tcPr>
            <w:tcW w:w="3207" w:type="dxa"/>
          </w:tcPr>
          <w:p w:rsidR="00AE54B4" w:rsidRDefault="00CC15BB">
            <w:pPr>
              <w:pStyle w:val="TableParagraph"/>
              <w:spacing w:before="270"/>
              <w:ind w:left="155"/>
              <w:rPr>
                <w:sz w:val="24"/>
              </w:rPr>
            </w:pPr>
            <w:r>
              <w:rPr>
                <w:sz w:val="24"/>
              </w:rPr>
              <w:t>Учащиеся, пропускающие уроки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 неуважительной причине.</w:t>
            </w:r>
          </w:p>
        </w:tc>
        <w:tc>
          <w:tcPr>
            <w:tcW w:w="6164" w:type="dxa"/>
          </w:tcPr>
          <w:p w:rsidR="00AE54B4" w:rsidRDefault="00CC15BB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ind w:right="151" w:firstLine="271"/>
              <w:rPr>
                <w:sz w:val="24"/>
              </w:rPr>
            </w:pPr>
            <w:r>
              <w:rPr>
                <w:sz w:val="24"/>
              </w:rPr>
              <w:t>Донести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учащегося и причинах неуспеваемости до классного руководителя;</w:t>
            </w:r>
          </w:p>
          <w:p w:rsidR="00AE54B4" w:rsidRDefault="00CC15BB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ind w:right="150" w:firstLine="271"/>
              <w:rPr>
                <w:sz w:val="24"/>
              </w:rPr>
            </w:pPr>
            <w:r>
              <w:rPr>
                <w:sz w:val="24"/>
              </w:rPr>
              <w:t>Донести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неуспеваемости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учащегося и причинах неуспеваемости до родителей учащегося;</w:t>
            </w:r>
          </w:p>
          <w:p w:rsidR="00AE54B4" w:rsidRDefault="00CC15BB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ind w:right="853" w:firstLine="271"/>
              <w:rPr>
                <w:sz w:val="24"/>
              </w:rPr>
            </w:pPr>
            <w:r>
              <w:rPr>
                <w:sz w:val="24"/>
              </w:rPr>
              <w:t>Для учащихся, пропустивших уроки по уважительной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причине,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индивидуальные консультации по</w:t>
            </w:r>
            <w:r>
              <w:rPr>
                <w:sz w:val="24"/>
              </w:rPr>
              <w:t xml:space="preserve"> пропущенным урокам;</w:t>
            </w:r>
          </w:p>
          <w:p w:rsidR="00AE54B4" w:rsidRDefault="00CC15BB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ind w:right="1059" w:firstLine="271"/>
              <w:rPr>
                <w:sz w:val="24"/>
              </w:rPr>
            </w:pPr>
            <w:r>
              <w:rPr>
                <w:sz w:val="24"/>
              </w:rPr>
              <w:t>Предоставить возможность учащимся, пропустившим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уважительной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причине, пересдать работы, за которые получены</w:t>
            </w:r>
          </w:p>
          <w:p w:rsidR="00AE54B4" w:rsidRDefault="00CC15BB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неудовлетворительные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оценки;</w:t>
            </w:r>
          </w:p>
          <w:p w:rsidR="00AE54B4" w:rsidRDefault="00CC15BB">
            <w:pPr>
              <w:pStyle w:val="TableParagraph"/>
              <w:numPr>
                <w:ilvl w:val="0"/>
                <w:numId w:val="5"/>
              </w:numPr>
              <w:tabs>
                <w:tab w:val="left" w:pos="726"/>
              </w:tabs>
              <w:ind w:right="824" w:firstLine="271"/>
              <w:rPr>
                <w:sz w:val="24"/>
              </w:rPr>
            </w:pPr>
            <w:r>
              <w:rPr>
                <w:sz w:val="24"/>
              </w:rPr>
              <w:t>Предоставить возможность учащимся, пропустившим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неуважительной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причине, пересдать работы, за которые получены</w:t>
            </w:r>
          </w:p>
          <w:p w:rsidR="00AE54B4" w:rsidRDefault="00CC15BB">
            <w:pPr>
              <w:pStyle w:val="TableParagraph"/>
              <w:spacing w:line="274" w:lineRule="exact"/>
              <w:ind w:left="90"/>
              <w:rPr>
                <w:b/>
                <w:sz w:val="24"/>
              </w:rPr>
            </w:pPr>
            <w:r>
              <w:rPr>
                <w:sz w:val="24"/>
              </w:rPr>
              <w:t>неудовлетворительные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присутствии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их</w:t>
            </w:r>
          </w:p>
          <w:p w:rsidR="00AE54B4" w:rsidRDefault="00CC15BB">
            <w:pPr>
              <w:pStyle w:val="TableParagraph"/>
              <w:spacing w:line="259" w:lineRule="exact"/>
              <w:ind w:left="9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родителей;</w:t>
            </w:r>
          </w:p>
        </w:tc>
      </w:tr>
      <w:tr w:rsidR="00AE54B4">
        <w:trPr>
          <w:trHeight w:val="2486"/>
        </w:trPr>
        <w:tc>
          <w:tcPr>
            <w:tcW w:w="3207" w:type="dxa"/>
          </w:tcPr>
          <w:p w:rsidR="00AE54B4" w:rsidRDefault="00CC15BB">
            <w:pPr>
              <w:pStyle w:val="TableParagraph"/>
              <w:spacing w:before="270"/>
              <w:ind w:left="155"/>
              <w:rPr>
                <w:sz w:val="24"/>
              </w:rPr>
            </w:pPr>
            <w:r>
              <w:rPr>
                <w:sz w:val="24"/>
              </w:rPr>
              <w:t>Учащиеся,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выполняющие требования учителя по подготовке к урокам.</w:t>
            </w:r>
          </w:p>
        </w:tc>
        <w:tc>
          <w:tcPr>
            <w:tcW w:w="6164" w:type="dxa"/>
          </w:tcPr>
          <w:p w:rsidR="00AE54B4" w:rsidRDefault="00CC15BB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</w:tabs>
              <w:ind w:right="302" w:firstLine="271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уроку данных учащихся;</w:t>
            </w:r>
          </w:p>
          <w:p w:rsidR="00AE54B4" w:rsidRDefault="00CC15BB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</w:tabs>
              <w:ind w:right="99" w:firstLine="271"/>
              <w:rPr>
                <w:sz w:val="24"/>
              </w:rPr>
            </w:pPr>
            <w:r>
              <w:rPr>
                <w:sz w:val="24"/>
              </w:rPr>
              <w:t>Донести информацию о не выполнении учащимся 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 учащегося, через дневник учащегося;</w:t>
            </w:r>
          </w:p>
          <w:p w:rsidR="00AE54B4" w:rsidRDefault="00CC15BB">
            <w:pPr>
              <w:pStyle w:val="TableParagraph"/>
              <w:numPr>
                <w:ilvl w:val="0"/>
                <w:numId w:val="4"/>
              </w:numPr>
              <w:tabs>
                <w:tab w:val="left" w:pos="726"/>
              </w:tabs>
              <w:ind w:right="449" w:firstLine="271"/>
              <w:rPr>
                <w:sz w:val="24"/>
              </w:rPr>
            </w:pPr>
            <w:r>
              <w:rPr>
                <w:sz w:val="24"/>
              </w:rPr>
              <w:t>Предоставить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пересдать работы, за которые получены неудовлетворительные</w:t>
            </w:r>
          </w:p>
          <w:p w:rsidR="00AE54B4" w:rsidRDefault="00CC15BB">
            <w:pPr>
              <w:pStyle w:val="TableParagraph"/>
              <w:spacing w:line="280" w:lineRule="exact"/>
              <w:ind w:left="90"/>
              <w:rPr>
                <w:b/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злостных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присутствии их родителей);</w:t>
            </w:r>
          </w:p>
        </w:tc>
      </w:tr>
      <w:tr w:rsidR="00AE54B4">
        <w:trPr>
          <w:trHeight w:val="1650"/>
        </w:trPr>
        <w:tc>
          <w:tcPr>
            <w:tcW w:w="3207" w:type="dxa"/>
          </w:tcPr>
          <w:p w:rsidR="00AE54B4" w:rsidRDefault="00CC15BB">
            <w:pPr>
              <w:pStyle w:val="TableParagraph"/>
              <w:spacing w:before="262"/>
              <w:ind w:left="155"/>
              <w:rPr>
                <w:sz w:val="24"/>
              </w:rPr>
            </w:pPr>
            <w:r>
              <w:rPr>
                <w:sz w:val="24"/>
              </w:rPr>
              <w:t>Учащиеся,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 развиты способности к изучению математики</w:t>
            </w:r>
          </w:p>
        </w:tc>
        <w:tc>
          <w:tcPr>
            <w:tcW w:w="6164" w:type="dxa"/>
          </w:tcPr>
          <w:p w:rsidR="00AE54B4" w:rsidRDefault="00CC15BB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line="262" w:lineRule="exact"/>
              <w:ind w:left="726"/>
              <w:rPr>
                <w:sz w:val="24"/>
              </w:rPr>
            </w:pPr>
            <w:r>
              <w:rPr>
                <w:sz w:val="24"/>
              </w:rPr>
              <w:t>Рекомендовать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учащемуся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репетитором;</w:t>
            </w:r>
          </w:p>
          <w:p w:rsidR="00AE54B4" w:rsidRDefault="00CC15BB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ind w:right="310" w:firstLine="16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 помощи психолога;</w:t>
            </w:r>
          </w:p>
          <w:p w:rsidR="00AE54B4" w:rsidRDefault="00CC15BB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ind w:left="726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консультации;</w:t>
            </w:r>
          </w:p>
          <w:p w:rsidR="00AE54B4" w:rsidRDefault="00CC15BB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ind w:left="726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 его</w:t>
            </w:r>
            <w:r>
              <w:rPr>
                <w:spacing w:val="-2"/>
                <w:sz w:val="24"/>
              </w:rPr>
              <w:t xml:space="preserve"> ошибками;</w:t>
            </w:r>
          </w:p>
          <w:p w:rsidR="00AE54B4" w:rsidRDefault="00CC15BB">
            <w:pPr>
              <w:pStyle w:val="TableParagraph"/>
              <w:numPr>
                <w:ilvl w:val="0"/>
                <w:numId w:val="3"/>
              </w:numPr>
              <w:tabs>
                <w:tab w:val="left" w:pos="726"/>
              </w:tabs>
              <w:spacing w:line="264" w:lineRule="exact"/>
              <w:ind w:left="726"/>
              <w:rPr>
                <w:sz w:val="24"/>
              </w:rPr>
            </w:pPr>
            <w:r>
              <w:rPr>
                <w:sz w:val="24"/>
              </w:rPr>
              <w:t>Усилить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«индивидуальное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данным</w:t>
            </w:r>
          </w:p>
        </w:tc>
      </w:tr>
    </w:tbl>
    <w:p w:rsidR="00AE54B4" w:rsidRDefault="00AE54B4">
      <w:pPr>
        <w:spacing w:line="264" w:lineRule="exact"/>
        <w:rPr>
          <w:sz w:val="24"/>
        </w:rPr>
        <w:sectPr w:rsidR="00AE54B4">
          <w:type w:val="continuous"/>
          <w:pgSz w:w="11910" w:h="16840"/>
          <w:pgMar w:top="1100" w:right="200" w:bottom="644" w:left="1240" w:header="720" w:footer="720" w:gutter="0"/>
          <w:cols w:space="720"/>
        </w:sectPr>
      </w:pPr>
    </w:p>
    <w:tbl>
      <w:tblPr>
        <w:tblStyle w:val="TableNormal"/>
        <w:tblW w:w="0" w:type="auto"/>
        <w:tblInd w:w="4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07"/>
        <w:gridCol w:w="6164"/>
      </w:tblGrid>
      <w:tr w:rsidR="00AE54B4">
        <w:trPr>
          <w:trHeight w:val="1106"/>
        </w:trPr>
        <w:tc>
          <w:tcPr>
            <w:tcW w:w="3207" w:type="dxa"/>
          </w:tcPr>
          <w:p w:rsidR="00AE54B4" w:rsidRDefault="00AE54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4" w:type="dxa"/>
          </w:tcPr>
          <w:p w:rsidR="00AE54B4" w:rsidRDefault="00CC15BB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учащимся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уроков;</w:t>
            </w:r>
          </w:p>
          <w:p w:rsidR="00AE54B4" w:rsidRDefault="00CC15BB">
            <w:pPr>
              <w:pStyle w:val="TableParagraph"/>
              <w:numPr>
                <w:ilvl w:val="0"/>
                <w:numId w:val="2"/>
              </w:numPr>
              <w:tabs>
                <w:tab w:val="left" w:pos="726"/>
              </w:tabs>
              <w:spacing w:line="276" w:lineRule="exact"/>
              <w:ind w:right="449" w:firstLine="165"/>
              <w:rPr>
                <w:b/>
                <w:sz w:val="24"/>
              </w:rPr>
            </w:pPr>
            <w:r>
              <w:rPr>
                <w:sz w:val="24"/>
              </w:rPr>
              <w:t>Предоставить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пересдать работы, за которые получены неудовлетворительные </w:t>
            </w:r>
            <w:r>
              <w:rPr>
                <w:spacing w:val="-2"/>
                <w:sz w:val="24"/>
              </w:rPr>
              <w:t>оценки</w:t>
            </w:r>
            <w:r>
              <w:rPr>
                <w:b/>
                <w:spacing w:val="-2"/>
                <w:sz w:val="24"/>
              </w:rPr>
              <w:t>;</w:t>
            </w:r>
          </w:p>
        </w:tc>
      </w:tr>
    </w:tbl>
    <w:p w:rsidR="00AE54B4" w:rsidRDefault="00AE54B4">
      <w:pPr>
        <w:pStyle w:val="a3"/>
        <w:spacing w:before="255"/>
        <w:rPr>
          <w:b/>
        </w:rPr>
      </w:pPr>
    </w:p>
    <w:p w:rsidR="00AE54B4" w:rsidRDefault="00CC15BB">
      <w:pPr>
        <w:ind w:left="462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родителями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слабоуспевающих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неуспевающих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учащихся</w:t>
      </w:r>
    </w:p>
    <w:p w:rsidR="00AE54B4" w:rsidRDefault="00AE54B4">
      <w:pPr>
        <w:pStyle w:val="a3"/>
        <w:rPr>
          <w:b/>
        </w:rPr>
      </w:pPr>
    </w:p>
    <w:p w:rsidR="00AE54B4" w:rsidRDefault="00AE54B4">
      <w:pPr>
        <w:pStyle w:val="a3"/>
        <w:spacing w:before="202"/>
        <w:rPr>
          <w:b/>
        </w:rPr>
      </w:pPr>
    </w:p>
    <w:p w:rsidR="00AE54B4" w:rsidRDefault="00CC15BB">
      <w:pPr>
        <w:pStyle w:val="a3"/>
        <w:spacing w:line="276" w:lineRule="auto"/>
        <w:ind w:left="462"/>
      </w:pPr>
      <w:r>
        <w:rPr>
          <w:b/>
          <w:u w:val="single"/>
        </w:rPr>
        <w:t>Цел</w:t>
      </w:r>
      <w:r>
        <w:rPr>
          <w:b/>
        </w:rPr>
        <w:t>ь:</w:t>
      </w:r>
      <w:r>
        <w:rPr>
          <w:b/>
          <w:spacing w:val="40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условий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личностного</w:t>
      </w:r>
      <w:r>
        <w:rPr>
          <w:spacing w:val="40"/>
        </w:rPr>
        <w:t xml:space="preserve"> </w:t>
      </w:r>
      <w:r>
        <w:t>потенциала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условиях взаимодействия школы, семьи, внешнего социума.</w:t>
      </w:r>
    </w:p>
    <w:p w:rsidR="00AE54B4" w:rsidRDefault="00AE54B4">
      <w:pPr>
        <w:pStyle w:val="a3"/>
      </w:pPr>
    </w:p>
    <w:p w:rsidR="00AE54B4" w:rsidRDefault="00AE54B4">
      <w:pPr>
        <w:pStyle w:val="a3"/>
        <w:spacing w:before="167"/>
      </w:pPr>
    </w:p>
    <w:p w:rsidR="00AE54B4" w:rsidRDefault="00CC15BB">
      <w:pPr>
        <w:pStyle w:val="a4"/>
        <w:numPr>
          <w:ilvl w:val="0"/>
          <w:numId w:val="1"/>
        </w:numPr>
        <w:tabs>
          <w:tab w:val="left" w:pos="1181"/>
        </w:tabs>
        <w:spacing w:line="274" w:lineRule="exact"/>
        <w:ind w:left="1181"/>
        <w:rPr>
          <w:b/>
          <w:sz w:val="24"/>
        </w:rPr>
      </w:pPr>
      <w:r>
        <w:rPr>
          <w:b/>
          <w:spacing w:val="-2"/>
          <w:sz w:val="24"/>
          <w:u w:val="single"/>
        </w:rPr>
        <w:t>Задачи:</w:t>
      </w:r>
    </w:p>
    <w:p w:rsidR="00AE54B4" w:rsidRDefault="00CC15BB">
      <w:pPr>
        <w:pStyle w:val="a4"/>
        <w:numPr>
          <w:ilvl w:val="0"/>
          <w:numId w:val="1"/>
        </w:numPr>
        <w:tabs>
          <w:tab w:val="left" w:pos="1181"/>
        </w:tabs>
        <w:ind w:left="1181" w:right="965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7"/>
          <w:sz w:val="24"/>
        </w:rPr>
        <w:t xml:space="preserve"> </w:t>
      </w:r>
      <w:r>
        <w:rPr>
          <w:sz w:val="24"/>
        </w:rPr>
        <w:t>единомышленников,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 соучастниками образовательного и воспитательного процесса</w:t>
      </w:r>
    </w:p>
    <w:p w:rsidR="00AE54B4" w:rsidRDefault="00CC15BB">
      <w:pPr>
        <w:pStyle w:val="a3"/>
        <w:spacing w:line="276" w:lineRule="auto"/>
        <w:ind w:left="462" w:right="860" w:firstLine="60"/>
      </w:pPr>
      <w:r>
        <w:t>-организовать</w:t>
      </w:r>
      <w:r>
        <w:rPr>
          <w:spacing w:val="-12"/>
        </w:rPr>
        <w:t xml:space="preserve"> </w:t>
      </w:r>
      <w:r>
        <w:t>разнообразную</w:t>
      </w:r>
      <w:r>
        <w:rPr>
          <w:spacing w:val="-7"/>
        </w:rPr>
        <w:t xml:space="preserve"> </w:t>
      </w:r>
      <w:r>
        <w:t>увлекательную,</w:t>
      </w:r>
      <w:r>
        <w:rPr>
          <w:spacing w:val="-10"/>
        </w:rPr>
        <w:t xml:space="preserve"> </w:t>
      </w:r>
      <w:r>
        <w:t>социально-значимую</w:t>
      </w:r>
      <w:r>
        <w:rPr>
          <w:spacing w:val="-10"/>
        </w:rPr>
        <w:t xml:space="preserve"> </w:t>
      </w:r>
      <w:r>
        <w:t>совместную деятельность учащихся и родителей</w:t>
      </w:r>
    </w:p>
    <w:p w:rsidR="00AE54B4" w:rsidRDefault="00CC15BB">
      <w:pPr>
        <w:pStyle w:val="a3"/>
        <w:spacing w:before="201"/>
        <w:ind w:left="821"/>
      </w:pPr>
      <w:r>
        <w:t>-</w:t>
      </w:r>
      <w:r>
        <w:rPr>
          <w:spacing w:val="-4"/>
        </w:rPr>
        <w:t xml:space="preserve"> </w:t>
      </w:r>
      <w:r>
        <w:t>организовать</w:t>
      </w:r>
      <w:r>
        <w:rPr>
          <w:spacing w:val="-2"/>
        </w:rPr>
        <w:t xml:space="preserve"> </w:t>
      </w:r>
      <w:r>
        <w:t>всеобуч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родителей</w:t>
      </w:r>
    </w:p>
    <w:p w:rsidR="00AE54B4" w:rsidRDefault="00CC15BB">
      <w:pPr>
        <w:spacing w:before="244"/>
        <w:ind w:left="210" w:right="395"/>
        <w:jc w:val="center"/>
        <w:rPr>
          <w:b/>
          <w:sz w:val="24"/>
        </w:rPr>
      </w:pPr>
      <w:r>
        <w:rPr>
          <w:b/>
          <w:sz w:val="24"/>
          <w:u w:val="single"/>
        </w:rPr>
        <w:t>Ожидаемые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результаты</w:t>
      </w:r>
      <w:r>
        <w:rPr>
          <w:b/>
          <w:spacing w:val="-2"/>
          <w:sz w:val="24"/>
        </w:rPr>
        <w:t>:</w:t>
      </w:r>
    </w:p>
    <w:p w:rsidR="00AE54B4" w:rsidRDefault="00CC15BB">
      <w:pPr>
        <w:pStyle w:val="a4"/>
        <w:numPr>
          <w:ilvl w:val="0"/>
          <w:numId w:val="1"/>
        </w:numPr>
        <w:tabs>
          <w:tab w:val="left" w:pos="1244"/>
        </w:tabs>
        <w:spacing w:before="236" w:line="242" w:lineRule="auto"/>
        <w:ind w:left="462" w:right="1684" w:firstLine="359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школой и родителями</w:t>
      </w:r>
    </w:p>
    <w:p w:rsidR="00AE54B4" w:rsidRDefault="00CC15BB">
      <w:pPr>
        <w:pStyle w:val="a4"/>
        <w:numPr>
          <w:ilvl w:val="0"/>
          <w:numId w:val="1"/>
        </w:numPr>
        <w:tabs>
          <w:tab w:val="left" w:pos="1181"/>
        </w:tabs>
        <w:spacing w:before="237"/>
        <w:ind w:left="11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любви,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-2"/>
          <w:sz w:val="24"/>
        </w:rPr>
        <w:t xml:space="preserve"> близким</w:t>
      </w:r>
    </w:p>
    <w:p w:rsidR="00AE54B4" w:rsidRDefault="00CC15BB">
      <w:pPr>
        <w:pStyle w:val="a4"/>
        <w:numPr>
          <w:ilvl w:val="0"/>
          <w:numId w:val="1"/>
        </w:numPr>
        <w:tabs>
          <w:tab w:val="left" w:pos="1181"/>
        </w:tabs>
        <w:ind w:left="1181"/>
        <w:rPr>
          <w:sz w:val="24"/>
        </w:rPr>
      </w:pP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время.</w:t>
      </w:r>
    </w:p>
    <w:p w:rsidR="00AE54B4" w:rsidRDefault="00AE54B4">
      <w:pPr>
        <w:pStyle w:val="a3"/>
        <w:spacing w:before="242"/>
      </w:pPr>
    </w:p>
    <w:p w:rsidR="00AE54B4" w:rsidRDefault="00CC15BB">
      <w:pPr>
        <w:pStyle w:val="a3"/>
        <w:spacing w:line="276" w:lineRule="auto"/>
        <w:ind w:left="462" w:right="682"/>
      </w:pPr>
      <w:r>
        <w:rPr>
          <w:u w:val="single"/>
        </w:rPr>
        <w:t>Самой</w:t>
      </w:r>
      <w:r>
        <w:rPr>
          <w:spacing w:val="29"/>
          <w:u w:val="single"/>
        </w:rPr>
        <w:t xml:space="preserve"> </w:t>
      </w:r>
      <w:r>
        <w:rPr>
          <w:u w:val="single"/>
        </w:rPr>
        <w:t>распространенной</w:t>
      </w:r>
      <w:r>
        <w:rPr>
          <w:spacing w:val="29"/>
          <w:u w:val="single"/>
        </w:rPr>
        <w:t xml:space="preserve"> </w:t>
      </w:r>
      <w:r>
        <w:rPr>
          <w:u w:val="single"/>
        </w:rPr>
        <w:t>формы работы с</w:t>
      </w:r>
      <w:r>
        <w:rPr>
          <w:spacing w:val="29"/>
          <w:u w:val="single"/>
        </w:rPr>
        <w:t xml:space="preserve"> </w:t>
      </w:r>
      <w:r>
        <w:rPr>
          <w:u w:val="single"/>
        </w:rPr>
        <w:t>такими</w:t>
      </w:r>
      <w:r>
        <w:rPr>
          <w:spacing w:val="29"/>
          <w:u w:val="single"/>
        </w:rPr>
        <w:t xml:space="preserve"> </w:t>
      </w:r>
      <w:r>
        <w:rPr>
          <w:u w:val="single"/>
        </w:rPr>
        <w:t>родителями</w:t>
      </w:r>
      <w:r>
        <w:rPr>
          <w:spacing w:val="29"/>
          <w:u w:val="single"/>
        </w:rPr>
        <w:t xml:space="preserve"> </w:t>
      </w:r>
      <w:r>
        <w:rPr>
          <w:u w:val="single"/>
        </w:rPr>
        <w:t>является</w:t>
      </w:r>
      <w:r>
        <w:rPr>
          <w:spacing w:val="28"/>
          <w:u w:val="single"/>
        </w:rPr>
        <w:t xml:space="preserve"> </w:t>
      </w:r>
      <w:r>
        <w:rPr>
          <w:u w:val="single"/>
        </w:rPr>
        <w:t>индивидуальная</w:t>
      </w:r>
      <w:r>
        <w:t xml:space="preserve"> </w:t>
      </w:r>
      <w:r>
        <w:rPr>
          <w:spacing w:val="-2"/>
          <w:u w:val="single"/>
        </w:rPr>
        <w:t>беседа</w:t>
      </w:r>
    </w:p>
    <w:p w:rsidR="00AE54B4" w:rsidRDefault="00CC15BB">
      <w:pPr>
        <w:pStyle w:val="a3"/>
        <w:spacing w:before="201" w:line="276" w:lineRule="auto"/>
        <w:ind w:left="462" w:right="784"/>
      </w:pPr>
      <w:r>
        <w:t>Организация</w:t>
      </w:r>
      <w:r>
        <w:rPr>
          <w:spacing w:val="80"/>
        </w:rPr>
        <w:t xml:space="preserve"> </w:t>
      </w:r>
      <w:r>
        <w:t>индивидуальной</w:t>
      </w:r>
      <w:r>
        <w:rPr>
          <w:spacing w:val="80"/>
        </w:rPr>
        <w:t xml:space="preserve"> </w:t>
      </w:r>
      <w:r>
        <w:t>беседы</w:t>
      </w:r>
      <w:r>
        <w:rPr>
          <w:spacing w:val="80"/>
        </w:rPr>
        <w:t xml:space="preserve"> </w:t>
      </w:r>
      <w:r>
        <w:t>родителей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учителя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присутствии</w:t>
      </w:r>
      <w:r>
        <w:rPr>
          <w:spacing w:val="80"/>
        </w:rPr>
        <w:t xml:space="preserve"> </w:t>
      </w:r>
      <w:r>
        <w:t>ученика, круглый стол, родительские гостиные и родительские собрания.</w:t>
      </w:r>
    </w:p>
    <w:p w:rsidR="00AE54B4" w:rsidRDefault="00CC15BB">
      <w:pPr>
        <w:pStyle w:val="a3"/>
        <w:spacing w:before="200" w:line="278" w:lineRule="auto"/>
        <w:ind w:left="462" w:right="645"/>
        <w:jc w:val="both"/>
        <w:rPr>
          <w:b/>
        </w:rPr>
      </w:pPr>
      <w:r>
        <w:t xml:space="preserve">Выполнение индивидуальных заданий во внеурочное время по учебным пособиям, карточкам, где учитываются дифференцированные задания для создания </w:t>
      </w:r>
      <w:r>
        <w:rPr>
          <w:b/>
        </w:rPr>
        <w:t>ситуации</w:t>
      </w:r>
      <w:r>
        <w:rPr>
          <w:b/>
          <w:spacing w:val="40"/>
        </w:rPr>
        <w:t xml:space="preserve"> </w:t>
      </w:r>
      <w:r>
        <w:rPr>
          <w:b/>
          <w:spacing w:val="-2"/>
        </w:rPr>
        <w:t>успеха.</w:t>
      </w:r>
    </w:p>
    <w:p w:rsidR="00AE54B4" w:rsidRDefault="00CC15BB">
      <w:pPr>
        <w:pStyle w:val="a3"/>
        <w:spacing w:before="192"/>
        <w:ind w:left="462"/>
      </w:pPr>
      <w:r>
        <w:t>Оказание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rPr>
          <w:spacing w:val="-2"/>
        </w:rPr>
        <w:t>семье.</w:t>
      </w:r>
    </w:p>
    <w:p w:rsidR="00AE54B4" w:rsidRDefault="00CC15BB">
      <w:pPr>
        <w:pStyle w:val="a3"/>
        <w:spacing w:before="241"/>
        <w:ind w:left="462"/>
      </w:pPr>
      <w:r>
        <w:t>Привлекать</w:t>
      </w:r>
      <w:r>
        <w:rPr>
          <w:spacing w:val="-6"/>
        </w:rPr>
        <w:t xml:space="preserve"> </w:t>
      </w:r>
      <w:r>
        <w:t>родителей</w:t>
      </w:r>
      <w:r>
        <w:rPr>
          <w:spacing w:val="-6"/>
        </w:rPr>
        <w:t xml:space="preserve"> </w:t>
      </w:r>
      <w:r>
        <w:t>слабоуспевающих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общественным</w:t>
      </w:r>
      <w:r>
        <w:rPr>
          <w:spacing w:val="-6"/>
        </w:rPr>
        <w:t xml:space="preserve"> </w:t>
      </w:r>
      <w:r>
        <w:t>делам</w:t>
      </w:r>
      <w:r>
        <w:rPr>
          <w:spacing w:val="-4"/>
        </w:rPr>
        <w:t xml:space="preserve"> </w:t>
      </w:r>
      <w:r>
        <w:rPr>
          <w:spacing w:val="-2"/>
        </w:rPr>
        <w:t>класса.</w:t>
      </w:r>
    </w:p>
    <w:p w:rsidR="00AE54B4" w:rsidRDefault="00CC15BB">
      <w:pPr>
        <w:pStyle w:val="a3"/>
        <w:spacing w:before="242" w:line="276" w:lineRule="auto"/>
        <w:ind w:left="462" w:right="649" w:firstLine="60"/>
        <w:jc w:val="both"/>
      </w:pPr>
      <w:r>
        <w:t>Вовремя информировать родителей о негативных проявлениях в учебной дисциплине со стороны ученика (пропуски уроков без уважительной причины) Доводить до сведения случаи нарушения норм и правил поведения в целях современной их профилактики</w:t>
      </w:r>
    </w:p>
    <w:p w:rsidR="00AE54B4" w:rsidRDefault="00CC15BB">
      <w:pPr>
        <w:pStyle w:val="a3"/>
        <w:spacing w:before="200" w:line="276" w:lineRule="auto"/>
        <w:ind w:left="462" w:right="643"/>
        <w:jc w:val="both"/>
      </w:pPr>
      <w:r>
        <w:t>Совм</w:t>
      </w:r>
      <w:r>
        <w:t>естные занятия, открытые уроки, совместная исследовательская деятельность</w:t>
      </w:r>
      <w:r>
        <w:rPr>
          <w:b/>
        </w:rPr>
        <w:t xml:space="preserve">, </w:t>
      </w:r>
      <w:r>
        <w:t>творческие задания детей вместе с родителями дома</w:t>
      </w:r>
      <w:r>
        <w:rPr>
          <w:b/>
        </w:rPr>
        <w:t xml:space="preserve">, </w:t>
      </w:r>
      <w:r>
        <w:t>решение кроссвордов, разгадывание математических ребусов, составление математической сказки, игры,</w:t>
      </w:r>
    </w:p>
    <w:p w:rsidR="00AE54B4" w:rsidRDefault="00AE54B4">
      <w:pPr>
        <w:spacing w:line="276" w:lineRule="auto"/>
        <w:jc w:val="both"/>
        <w:sectPr w:rsidR="00AE54B4">
          <w:type w:val="continuous"/>
          <w:pgSz w:w="11910" w:h="16840"/>
          <w:pgMar w:top="1100" w:right="200" w:bottom="280" w:left="1240" w:header="720" w:footer="720" w:gutter="0"/>
          <w:cols w:space="720"/>
        </w:sectPr>
      </w:pPr>
    </w:p>
    <w:p w:rsidR="00AE54B4" w:rsidRDefault="00CC15BB">
      <w:pPr>
        <w:pStyle w:val="a3"/>
        <w:spacing w:before="68" w:line="451" w:lineRule="auto"/>
        <w:ind w:left="462" w:right="860" w:firstLine="120"/>
      </w:pPr>
      <w:r>
        <w:lastRenderedPageBreak/>
        <w:t>тесты и мини ан</w:t>
      </w:r>
      <w:r>
        <w:t>кеты, проигрывание ситуаций на родительских гостиных и на родительских</w:t>
      </w:r>
      <w:r>
        <w:rPr>
          <w:spacing w:val="-3"/>
        </w:rPr>
        <w:t xml:space="preserve"> </w:t>
      </w:r>
      <w:r>
        <w:t>собраниях,</w:t>
      </w:r>
      <w:r>
        <w:rPr>
          <w:spacing w:val="-3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внеклассных</w:t>
      </w:r>
      <w:r>
        <w:rPr>
          <w:spacing w:val="-4"/>
        </w:rPr>
        <w:t xml:space="preserve"> </w:t>
      </w:r>
      <w:r>
        <w:t>мероприятиях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предмету.</w:t>
      </w:r>
    </w:p>
    <w:p w:rsidR="00AE54B4" w:rsidRDefault="00CC15BB">
      <w:pPr>
        <w:pStyle w:val="a3"/>
        <w:spacing w:line="276" w:lineRule="auto"/>
        <w:ind w:left="462"/>
      </w:pPr>
      <w:r>
        <w:t>Родители</w:t>
      </w:r>
      <w:r>
        <w:rPr>
          <w:spacing w:val="80"/>
        </w:rPr>
        <w:t xml:space="preserve"> </w:t>
      </w:r>
      <w:r>
        <w:t>обязаны</w:t>
      </w:r>
      <w:r>
        <w:rPr>
          <w:spacing w:val="80"/>
        </w:rPr>
        <w:t xml:space="preserve"> </w:t>
      </w:r>
      <w:r>
        <w:t>контролировать</w:t>
      </w:r>
      <w:r>
        <w:rPr>
          <w:spacing w:val="80"/>
        </w:rPr>
        <w:t xml:space="preserve"> </w:t>
      </w:r>
      <w:r>
        <w:t>выполнение</w:t>
      </w:r>
      <w:r>
        <w:rPr>
          <w:spacing w:val="80"/>
        </w:rPr>
        <w:t xml:space="preserve"> </w:t>
      </w:r>
      <w:r>
        <w:t>домашнего</w:t>
      </w:r>
      <w:r>
        <w:rPr>
          <w:spacing w:val="80"/>
        </w:rPr>
        <w:t xml:space="preserve"> </w:t>
      </w:r>
      <w:r>
        <w:t>задания</w:t>
      </w:r>
      <w:r>
        <w:rPr>
          <w:spacing w:val="80"/>
        </w:rPr>
        <w:t xml:space="preserve"> </w:t>
      </w:r>
      <w:r>
        <w:t>учеником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его посещение ОУ.</w:t>
      </w:r>
    </w:p>
    <w:p w:rsidR="00AE54B4" w:rsidRDefault="00CC15BB">
      <w:pPr>
        <w:pStyle w:val="a3"/>
        <w:spacing w:before="198" w:line="276" w:lineRule="auto"/>
        <w:ind w:left="462" w:right="646" w:firstLine="60"/>
        <w:jc w:val="both"/>
      </w:pPr>
      <w:r>
        <w:t>Родители обязаны</w:t>
      </w:r>
      <w:r>
        <w:rPr>
          <w:spacing w:val="-3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 пропущенного 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путем самостоятельных занятий или консультаций с учителем-предметником в случае</w:t>
      </w:r>
      <w:r>
        <w:rPr>
          <w:spacing w:val="40"/>
        </w:rPr>
        <w:t xml:space="preserve"> </w:t>
      </w:r>
      <w:r>
        <w:t>отсутствия</w:t>
      </w:r>
      <w:r>
        <w:rPr>
          <w:spacing w:val="40"/>
        </w:rPr>
        <w:t xml:space="preserve"> </w:t>
      </w:r>
      <w:r>
        <w:t>ученика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уроках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болезни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другим</w:t>
      </w:r>
      <w:r>
        <w:rPr>
          <w:spacing w:val="40"/>
        </w:rPr>
        <w:t xml:space="preserve"> </w:t>
      </w:r>
      <w:r>
        <w:t>уважительным</w:t>
      </w:r>
      <w:r>
        <w:rPr>
          <w:spacing w:val="40"/>
        </w:rPr>
        <w:t xml:space="preserve"> </w:t>
      </w:r>
      <w:r>
        <w:t xml:space="preserve">причинам. Родители имеют право посещать уроки, на которых учащийся показывает низкий </w:t>
      </w:r>
      <w:r>
        <w:rPr>
          <w:spacing w:val="-2"/>
        </w:rPr>
        <w:t>результат.</w:t>
      </w:r>
    </w:p>
    <w:p w:rsidR="00AE54B4" w:rsidRDefault="00CC15BB">
      <w:pPr>
        <w:pStyle w:val="a3"/>
        <w:spacing w:before="2" w:line="276" w:lineRule="auto"/>
        <w:ind w:left="462" w:right="655" w:firstLine="60"/>
        <w:jc w:val="both"/>
      </w:pPr>
      <w:r>
        <w:t>Родители имеют право обращаться за помощью к классному руководителю, психологу, социальному педагогу, администрации ОУ.</w:t>
      </w:r>
    </w:p>
    <w:p w:rsidR="00AE54B4" w:rsidRDefault="00CC15BB">
      <w:pPr>
        <w:pStyle w:val="a3"/>
        <w:spacing w:before="198" w:line="276" w:lineRule="auto"/>
        <w:ind w:left="462" w:right="652" w:firstLine="60"/>
        <w:jc w:val="both"/>
      </w:pPr>
      <w:r>
        <w:t>В случае уклонения родителей от своих обязанностей на них и ребенка оформляются материалы для комиссии по делам несовершеннолетних и защите прав детей с целью принятия административных мер наказания.</w:t>
      </w:r>
    </w:p>
    <w:p w:rsidR="00AE54B4" w:rsidRDefault="00CC15BB">
      <w:pPr>
        <w:pStyle w:val="a3"/>
        <w:spacing w:before="203" w:line="276" w:lineRule="auto"/>
        <w:ind w:left="462" w:right="643"/>
        <w:jc w:val="both"/>
        <w:rPr>
          <w:i/>
        </w:rPr>
      </w:pPr>
      <w:r>
        <w:t>При правильном раскрытии причин неуспеваемости и определ</w:t>
      </w:r>
      <w:r>
        <w:t xml:space="preserve">ении путей ее ликвидации, высокое качество уроков, реальная помощь и тесный контакт семьи ученика с педагогическим коллективом, использование передовых методов в обучении, четко поставленный </w:t>
      </w:r>
      <w:proofErr w:type="gramStart"/>
      <w:r>
        <w:t>контроль за</w:t>
      </w:r>
      <w:proofErr w:type="gramEnd"/>
      <w:r>
        <w:t xml:space="preserve"> учебным процессом, - </w:t>
      </w:r>
      <w:r>
        <w:rPr>
          <w:u w:val="single"/>
        </w:rPr>
        <w:t>таковы наиболее реальные пути, д</w:t>
      </w:r>
      <w:r>
        <w:rPr>
          <w:u w:val="single"/>
        </w:rPr>
        <w:t>ля</w:t>
      </w:r>
      <w:r>
        <w:t xml:space="preserve"> </w:t>
      </w:r>
      <w:r>
        <w:rPr>
          <w:u w:val="single"/>
        </w:rPr>
        <w:t>достижения высокой успеваемости и прочных знаний учащихся разного уровня развития</w:t>
      </w:r>
      <w:r>
        <w:rPr>
          <w:i/>
        </w:rPr>
        <w:t>.</w:t>
      </w:r>
    </w:p>
    <w:sectPr w:rsidR="00AE54B4" w:rsidSect="00AE54B4">
      <w:pgSz w:w="11910" w:h="16840"/>
      <w:pgMar w:top="1040" w:right="20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0E2"/>
    <w:multiLevelType w:val="hybridMultilevel"/>
    <w:tmpl w:val="B6927BA4"/>
    <w:lvl w:ilvl="0" w:tplc="E07ECFC4">
      <w:numFmt w:val="bullet"/>
      <w:lvlText w:val=""/>
      <w:lvlJc w:val="left"/>
      <w:pPr>
        <w:ind w:left="93" w:hanging="4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A38DAB8">
      <w:numFmt w:val="bullet"/>
      <w:lvlText w:val="•"/>
      <w:lvlJc w:val="left"/>
      <w:pPr>
        <w:ind w:left="704" w:hanging="468"/>
      </w:pPr>
      <w:rPr>
        <w:rFonts w:hint="default"/>
        <w:lang w:val="ru-RU" w:eastAsia="en-US" w:bidi="ar-SA"/>
      </w:rPr>
    </w:lvl>
    <w:lvl w:ilvl="2" w:tplc="614AF2B8">
      <w:numFmt w:val="bullet"/>
      <w:lvlText w:val="•"/>
      <w:lvlJc w:val="left"/>
      <w:pPr>
        <w:ind w:left="1309" w:hanging="468"/>
      </w:pPr>
      <w:rPr>
        <w:rFonts w:hint="default"/>
        <w:lang w:val="ru-RU" w:eastAsia="en-US" w:bidi="ar-SA"/>
      </w:rPr>
    </w:lvl>
    <w:lvl w:ilvl="3" w:tplc="FD3C697E">
      <w:numFmt w:val="bullet"/>
      <w:lvlText w:val="•"/>
      <w:lvlJc w:val="left"/>
      <w:pPr>
        <w:ind w:left="1914" w:hanging="468"/>
      </w:pPr>
      <w:rPr>
        <w:rFonts w:hint="default"/>
        <w:lang w:val="ru-RU" w:eastAsia="en-US" w:bidi="ar-SA"/>
      </w:rPr>
    </w:lvl>
    <w:lvl w:ilvl="4" w:tplc="785AA07E">
      <w:numFmt w:val="bullet"/>
      <w:lvlText w:val="•"/>
      <w:lvlJc w:val="left"/>
      <w:pPr>
        <w:ind w:left="2519" w:hanging="468"/>
      </w:pPr>
      <w:rPr>
        <w:rFonts w:hint="default"/>
        <w:lang w:val="ru-RU" w:eastAsia="en-US" w:bidi="ar-SA"/>
      </w:rPr>
    </w:lvl>
    <w:lvl w:ilvl="5" w:tplc="6C4038B0">
      <w:numFmt w:val="bullet"/>
      <w:lvlText w:val="•"/>
      <w:lvlJc w:val="left"/>
      <w:pPr>
        <w:ind w:left="3124" w:hanging="468"/>
      </w:pPr>
      <w:rPr>
        <w:rFonts w:hint="default"/>
        <w:lang w:val="ru-RU" w:eastAsia="en-US" w:bidi="ar-SA"/>
      </w:rPr>
    </w:lvl>
    <w:lvl w:ilvl="6" w:tplc="FF52AC78">
      <w:numFmt w:val="bullet"/>
      <w:lvlText w:val="•"/>
      <w:lvlJc w:val="left"/>
      <w:pPr>
        <w:ind w:left="3729" w:hanging="468"/>
      </w:pPr>
      <w:rPr>
        <w:rFonts w:hint="default"/>
        <w:lang w:val="ru-RU" w:eastAsia="en-US" w:bidi="ar-SA"/>
      </w:rPr>
    </w:lvl>
    <w:lvl w:ilvl="7" w:tplc="035632FA">
      <w:numFmt w:val="bullet"/>
      <w:lvlText w:val="•"/>
      <w:lvlJc w:val="left"/>
      <w:pPr>
        <w:ind w:left="4334" w:hanging="468"/>
      </w:pPr>
      <w:rPr>
        <w:rFonts w:hint="default"/>
        <w:lang w:val="ru-RU" w:eastAsia="en-US" w:bidi="ar-SA"/>
      </w:rPr>
    </w:lvl>
    <w:lvl w:ilvl="8" w:tplc="32705094">
      <w:numFmt w:val="bullet"/>
      <w:lvlText w:val="•"/>
      <w:lvlJc w:val="left"/>
      <w:pPr>
        <w:ind w:left="4939" w:hanging="468"/>
      </w:pPr>
      <w:rPr>
        <w:rFonts w:hint="default"/>
        <w:lang w:val="ru-RU" w:eastAsia="en-US" w:bidi="ar-SA"/>
      </w:rPr>
    </w:lvl>
  </w:abstractNum>
  <w:abstractNum w:abstractNumId="1">
    <w:nsid w:val="092908A6"/>
    <w:multiLevelType w:val="hybridMultilevel"/>
    <w:tmpl w:val="11646DF4"/>
    <w:lvl w:ilvl="0" w:tplc="8F7297D6">
      <w:numFmt w:val="bullet"/>
      <w:lvlText w:val=""/>
      <w:lvlJc w:val="left"/>
      <w:pPr>
        <w:ind w:left="73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99D60D4C">
      <w:numFmt w:val="bullet"/>
      <w:lvlText w:val="•"/>
      <w:lvlJc w:val="left"/>
      <w:pPr>
        <w:ind w:left="1051" w:hanging="360"/>
      </w:pPr>
      <w:rPr>
        <w:rFonts w:hint="default"/>
        <w:lang w:val="ru-RU" w:eastAsia="en-US" w:bidi="ar-SA"/>
      </w:rPr>
    </w:lvl>
    <w:lvl w:ilvl="2" w:tplc="7A14C8E6">
      <w:numFmt w:val="bullet"/>
      <w:lvlText w:val="•"/>
      <w:lvlJc w:val="left"/>
      <w:pPr>
        <w:ind w:left="1362" w:hanging="360"/>
      </w:pPr>
      <w:rPr>
        <w:rFonts w:hint="default"/>
        <w:lang w:val="ru-RU" w:eastAsia="en-US" w:bidi="ar-SA"/>
      </w:rPr>
    </w:lvl>
    <w:lvl w:ilvl="3" w:tplc="B37E86AE">
      <w:numFmt w:val="bullet"/>
      <w:lvlText w:val="•"/>
      <w:lvlJc w:val="left"/>
      <w:pPr>
        <w:ind w:left="1673" w:hanging="360"/>
      </w:pPr>
      <w:rPr>
        <w:rFonts w:hint="default"/>
        <w:lang w:val="ru-RU" w:eastAsia="en-US" w:bidi="ar-SA"/>
      </w:rPr>
    </w:lvl>
    <w:lvl w:ilvl="4" w:tplc="684EFCC6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5" w:tplc="ED0444B4">
      <w:numFmt w:val="bullet"/>
      <w:lvlText w:val="•"/>
      <w:lvlJc w:val="left"/>
      <w:pPr>
        <w:ind w:left="2295" w:hanging="360"/>
      </w:pPr>
      <w:rPr>
        <w:rFonts w:hint="default"/>
        <w:lang w:val="ru-RU" w:eastAsia="en-US" w:bidi="ar-SA"/>
      </w:rPr>
    </w:lvl>
    <w:lvl w:ilvl="6" w:tplc="23C0DD42">
      <w:numFmt w:val="bullet"/>
      <w:lvlText w:val="•"/>
      <w:lvlJc w:val="left"/>
      <w:pPr>
        <w:ind w:left="2606" w:hanging="360"/>
      </w:pPr>
      <w:rPr>
        <w:rFonts w:hint="default"/>
        <w:lang w:val="ru-RU" w:eastAsia="en-US" w:bidi="ar-SA"/>
      </w:rPr>
    </w:lvl>
    <w:lvl w:ilvl="7" w:tplc="CA70BD9E">
      <w:numFmt w:val="bullet"/>
      <w:lvlText w:val="•"/>
      <w:lvlJc w:val="left"/>
      <w:pPr>
        <w:ind w:left="2918" w:hanging="360"/>
      </w:pPr>
      <w:rPr>
        <w:rFonts w:hint="default"/>
        <w:lang w:val="ru-RU" w:eastAsia="en-US" w:bidi="ar-SA"/>
      </w:rPr>
    </w:lvl>
    <w:lvl w:ilvl="8" w:tplc="F496B41A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</w:abstractNum>
  <w:abstractNum w:abstractNumId="2">
    <w:nsid w:val="1C813B39"/>
    <w:multiLevelType w:val="hybridMultilevel"/>
    <w:tmpl w:val="6308922E"/>
    <w:lvl w:ilvl="0" w:tplc="5FD4BCE4">
      <w:numFmt w:val="bullet"/>
      <w:lvlText w:val=""/>
      <w:lvlJc w:val="left"/>
      <w:pPr>
        <w:ind w:left="93" w:hanging="46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C1AFABC">
      <w:numFmt w:val="bullet"/>
      <w:lvlText w:val="•"/>
      <w:lvlJc w:val="left"/>
      <w:pPr>
        <w:ind w:left="704" w:hanging="468"/>
      </w:pPr>
      <w:rPr>
        <w:rFonts w:hint="default"/>
        <w:lang w:val="ru-RU" w:eastAsia="en-US" w:bidi="ar-SA"/>
      </w:rPr>
    </w:lvl>
    <w:lvl w:ilvl="2" w:tplc="94AAE11C">
      <w:numFmt w:val="bullet"/>
      <w:lvlText w:val="•"/>
      <w:lvlJc w:val="left"/>
      <w:pPr>
        <w:ind w:left="1309" w:hanging="468"/>
      </w:pPr>
      <w:rPr>
        <w:rFonts w:hint="default"/>
        <w:lang w:val="ru-RU" w:eastAsia="en-US" w:bidi="ar-SA"/>
      </w:rPr>
    </w:lvl>
    <w:lvl w:ilvl="3" w:tplc="6D7A4AD4">
      <w:numFmt w:val="bullet"/>
      <w:lvlText w:val="•"/>
      <w:lvlJc w:val="left"/>
      <w:pPr>
        <w:ind w:left="1914" w:hanging="468"/>
      </w:pPr>
      <w:rPr>
        <w:rFonts w:hint="default"/>
        <w:lang w:val="ru-RU" w:eastAsia="en-US" w:bidi="ar-SA"/>
      </w:rPr>
    </w:lvl>
    <w:lvl w:ilvl="4" w:tplc="FE5A5DC0">
      <w:numFmt w:val="bullet"/>
      <w:lvlText w:val="•"/>
      <w:lvlJc w:val="left"/>
      <w:pPr>
        <w:ind w:left="2519" w:hanging="468"/>
      </w:pPr>
      <w:rPr>
        <w:rFonts w:hint="default"/>
        <w:lang w:val="ru-RU" w:eastAsia="en-US" w:bidi="ar-SA"/>
      </w:rPr>
    </w:lvl>
    <w:lvl w:ilvl="5" w:tplc="17EAD682">
      <w:numFmt w:val="bullet"/>
      <w:lvlText w:val="•"/>
      <w:lvlJc w:val="left"/>
      <w:pPr>
        <w:ind w:left="3124" w:hanging="468"/>
      </w:pPr>
      <w:rPr>
        <w:rFonts w:hint="default"/>
        <w:lang w:val="ru-RU" w:eastAsia="en-US" w:bidi="ar-SA"/>
      </w:rPr>
    </w:lvl>
    <w:lvl w:ilvl="6" w:tplc="DADE11DE">
      <w:numFmt w:val="bullet"/>
      <w:lvlText w:val="•"/>
      <w:lvlJc w:val="left"/>
      <w:pPr>
        <w:ind w:left="3729" w:hanging="468"/>
      </w:pPr>
      <w:rPr>
        <w:rFonts w:hint="default"/>
        <w:lang w:val="ru-RU" w:eastAsia="en-US" w:bidi="ar-SA"/>
      </w:rPr>
    </w:lvl>
    <w:lvl w:ilvl="7" w:tplc="CF185BA0">
      <w:numFmt w:val="bullet"/>
      <w:lvlText w:val="•"/>
      <w:lvlJc w:val="left"/>
      <w:pPr>
        <w:ind w:left="4334" w:hanging="468"/>
      </w:pPr>
      <w:rPr>
        <w:rFonts w:hint="default"/>
        <w:lang w:val="ru-RU" w:eastAsia="en-US" w:bidi="ar-SA"/>
      </w:rPr>
    </w:lvl>
    <w:lvl w:ilvl="8" w:tplc="8A6CBF58">
      <w:numFmt w:val="bullet"/>
      <w:lvlText w:val="•"/>
      <w:lvlJc w:val="left"/>
      <w:pPr>
        <w:ind w:left="4939" w:hanging="468"/>
      </w:pPr>
      <w:rPr>
        <w:rFonts w:hint="default"/>
        <w:lang w:val="ru-RU" w:eastAsia="en-US" w:bidi="ar-SA"/>
      </w:rPr>
    </w:lvl>
  </w:abstractNum>
  <w:abstractNum w:abstractNumId="3">
    <w:nsid w:val="36964F68"/>
    <w:multiLevelType w:val="hybridMultilevel"/>
    <w:tmpl w:val="39AE433C"/>
    <w:lvl w:ilvl="0" w:tplc="A8903932">
      <w:start w:val="1"/>
      <w:numFmt w:val="decimal"/>
      <w:lvlText w:val="%1"/>
      <w:lvlJc w:val="left"/>
      <w:pPr>
        <w:ind w:left="642" w:hanging="18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DE471C">
      <w:numFmt w:val="bullet"/>
      <w:lvlText w:val="•"/>
      <w:lvlJc w:val="left"/>
      <w:pPr>
        <w:ind w:left="1622" w:hanging="180"/>
      </w:pPr>
      <w:rPr>
        <w:rFonts w:hint="default"/>
        <w:lang w:val="ru-RU" w:eastAsia="en-US" w:bidi="ar-SA"/>
      </w:rPr>
    </w:lvl>
    <w:lvl w:ilvl="2" w:tplc="859C4498">
      <w:numFmt w:val="bullet"/>
      <w:lvlText w:val="•"/>
      <w:lvlJc w:val="left"/>
      <w:pPr>
        <w:ind w:left="2605" w:hanging="180"/>
      </w:pPr>
      <w:rPr>
        <w:rFonts w:hint="default"/>
        <w:lang w:val="ru-RU" w:eastAsia="en-US" w:bidi="ar-SA"/>
      </w:rPr>
    </w:lvl>
    <w:lvl w:ilvl="3" w:tplc="FECEDCEA">
      <w:numFmt w:val="bullet"/>
      <w:lvlText w:val="•"/>
      <w:lvlJc w:val="left"/>
      <w:pPr>
        <w:ind w:left="3587" w:hanging="180"/>
      </w:pPr>
      <w:rPr>
        <w:rFonts w:hint="default"/>
        <w:lang w:val="ru-RU" w:eastAsia="en-US" w:bidi="ar-SA"/>
      </w:rPr>
    </w:lvl>
    <w:lvl w:ilvl="4" w:tplc="BAB08C1A">
      <w:numFmt w:val="bullet"/>
      <w:lvlText w:val="•"/>
      <w:lvlJc w:val="left"/>
      <w:pPr>
        <w:ind w:left="4570" w:hanging="180"/>
      </w:pPr>
      <w:rPr>
        <w:rFonts w:hint="default"/>
        <w:lang w:val="ru-RU" w:eastAsia="en-US" w:bidi="ar-SA"/>
      </w:rPr>
    </w:lvl>
    <w:lvl w:ilvl="5" w:tplc="65F8641C">
      <w:numFmt w:val="bullet"/>
      <w:lvlText w:val="•"/>
      <w:lvlJc w:val="left"/>
      <w:pPr>
        <w:ind w:left="5553" w:hanging="180"/>
      </w:pPr>
      <w:rPr>
        <w:rFonts w:hint="default"/>
        <w:lang w:val="ru-RU" w:eastAsia="en-US" w:bidi="ar-SA"/>
      </w:rPr>
    </w:lvl>
    <w:lvl w:ilvl="6" w:tplc="EE806070">
      <w:numFmt w:val="bullet"/>
      <w:lvlText w:val="•"/>
      <w:lvlJc w:val="left"/>
      <w:pPr>
        <w:ind w:left="6535" w:hanging="180"/>
      </w:pPr>
      <w:rPr>
        <w:rFonts w:hint="default"/>
        <w:lang w:val="ru-RU" w:eastAsia="en-US" w:bidi="ar-SA"/>
      </w:rPr>
    </w:lvl>
    <w:lvl w:ilvl="7" w:tplc="2F96FEA4">
      <w:numFmt w:val="bullet"/>
      <w:lvlText w:val="•"/>
      <w:lvlJc w:val="left"/>
      <w:pPr>
        <w:ind w:left="7518" w:hanging="180"/>
      </w:pPr>
      <w:rPr>
        <w:rFonts w:hint="default"/>
        <w:lang w:val="ru-RU" w:eastAsia="en-US" w:bidi="ar-SA"/>
      </w:rPr>
    </w:lvl>
    <w:lvl w:ilvl="8" w:tplc="85E4FF1A">
      <w:numFmt w:val="bullet"/>
      <w:lvlText w:val="•"/>
      <w:lvlJc w:val="left"/>
      <w:pPr>
        <w:ind w:left="8501" w:hanging="180"/>
      </w:pPr>
      <w:rPr>
        <w:rFonts w:hint="default"/>
        <w:lang w:val="ru-RU" w:eastAsia="en-US" w:bidi="ar-SA"/>
      </w:rPr>
    </w:lvl>
  </w:abstractNum>
  <w:abstractNum w:abstractNumId="4">
    <w:nsid w:val="37B55C9A"/>
    <w:multiLevelType w:val="hybridMultilevel"/>
    <w:tmpl w:val="9F445C5E"/>
    <w:lvl w:ilvl="0" w:tplc="1D047B68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FDA3E8A">
      <w:numFmt w:val="bullet"/>
      <w:lvlText w:val="•"/>
      <w:lvlJc w:val="left"/>
      <w:pPr>
        <w:ind w:left="1586" w:hanging="140"/>
      </w:pPr>
      <w:rPr>
        <w:rFonts w:hint="default"/>
        <w:lang w:val="ru-RU" w:eastAsia="en-US" w:bidi="ar-SA"/>
      </w:rPr>
    </w:lvl>
    <w:lvl w:ilvl="2" w:tplc="B2AC0760">
      <w:numFmt w:val="bullet"/>
      <w:lvlText w:val="•"/>
      <w:lvlJc w:val="left"/>
      <w:pPr>
        <w:ind w:left="2573" w:hanging="140"/>
      </w:pPr>
      <w:rPr>
        <w:rFonts w:hint="default"/>
        <w:lang w:val="ru-RU" w:eastAsia="en-US" w:bidi="ar-SA"/>
      </w:rPr>
    </w:lvl>
    <w:lvl w:ilvl="3" w:tplc="5E0A416E">
      <w:numFmt w:val="bullet"/>
      <w:lvlText w:val="•"/>
      <w:lvlJc w:val="left"/>
      <w:pPr>
        <w:ind w:left="3559" w:hanging="140"/>
      </w:pPr>
      <w:rPr>
        <w:rFonts w:hint="default"/>
        <w:lang w:val="ru-RU" w:eastAsia="en-US" w:bidi="ar-SA"/>
      </w:rPr>
    </w:lvl>
    <w:lvl w:ilvl="4" w:tplc="AD4259B4">
      <w:numFmt w:val="bullet"/>
      <w:lvlText w:val="•"/>
      <w:lvlJc w:val="left"/>
      <w:pPr>
        <w:ind w:left="4546" w:hanging="140"/>
      </w:pPr>
      <w:rPr>
        <w:rFonts w:hint="default"/>
        <w:lang w:val="ru-RU" w:eastAsia="en-US" w:bidi="ar-SA"/>
      </w:rPr>
    </w:lvl>
    <w:lvl w:ilvl="5" w:tplc="E2BE4B02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 w:tplc="244CC8A6">
      <w:numFmt w:val="bullet"/>
      <w:lvlText w:val="•"/>
      <w:lvlJc w:val="left"/>
      <w:pPr>
        <w:ind w:left="6519" w:hanging="140"/>
      </w:pPr>
      <w:rPr>
        <w:rFonts w:hint="default"/>
        <w:lang w:val="ru-RU" w:eastAsia="en-US" w:bidi="ar-SA"/>
      </w:rPr>
    </w:lvl>
    <w:lvl w:ilvl="7" w:tplc="0FDE216A">
      <w:numFmt w:val="bullet"/>
      <w:lvlText w:val="•"/>
      <w:lvlJc w:val="left"/>
      <w:pPr>
        <w:ind w:left="7506" w:hanging="140"/>
      </w:pPr>
      <w:rPr>
        <w:rFonts w:hint="default"/>
        <w:lang w:val="ru-RU" w:eastAsia="en-US" w:bidi="ar-SA"/>
      </w:rPr>
    </w:lvl>
    <w:lvl w:ilvl="8" w:tplc="4EF22B62">
      <w:numFmt w:val="bullet"/>
      <w:lvlText w:val="•"/>
      <w:lvlJc w:val="left"/>
      <w:pPr>
        <w:ind w:left="8493" w:hanging="140"/>
      </w:pPr>
      <w:rPr>
        <w:rFonts w:hint="default"/>
        <w:lang w:val="ru-RU" w:eastAsia="en-US" w:bidi="ar-SA"/>
      </w:rPr>
    </w:lvl>
  </w:abstractNum>
  <w:abstractNum w:abstractNumId="5">
    <w:nsid w:val="40E4384D"/>
    <w:multiLevelType w:val="hybridMultilevel"/>
    <w:tmpl w:val="3BBC1D2A"/>
    <w:lvl w:ilvl="0" w:tplc="26588324">
      <w:numFmt w:val="bullet"/>
      <w:lvlText w:val="•"/>
      <w:lvlJc w:val="left"/>
      <w:pPr>
        <w:ind w:left="11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7688C90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D4C425A6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D4288D82">
      <w:numFmt w:val="bullet"/>
      <w:lvlText w:val="•"/>
      <w:lvlJc w:val="left"/>
      <w:pPr>
        <w:ind w:left="3965" w:hanging="360"/>
      </w:pPr>
      <w:rPr>
        <w:rFonts w:hint="default"/>
        <w:lang w:val="ru-RU" w:eastAsia="en-US" w:bidi="ar-SA"/>
      </w:rPr>
    </w:lvl>
    <w:lvl w:ilvl="4" w:tplc="429603EA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5" w:tplc="7D84BB94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B94C237E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03201D6E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521A2C26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6">
    <w:nsid w:val="53A23764"/>
    <w:multiLevelType w:val="hybridMultilevel"/>
    <w:tmpl w:val="7EF60EC2"/>
    <w:lvl w:ilvl="0" w:tplc="774ACE64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4AFBDE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8C0ABBC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F5D6AA70">
      <w:numFmt w:val="bullet"/>
      <w:lvlText w:val="•"/>
      <w:lvlJc w:val="left"/>
      <w:pPr>
        <w:ind w:left="3461" w:hanging="140"/>
      </w:pPr>
      <w:rPr>
        <w:rFonts w:hint="default"/>
        <w:lang w:val="ru-RU" w:eastAsia="en-US" w:bidi="ar-SA"/>
      </w:rPr>
    </w:lvl>
    <w:lvl w:ilvl="4" w:tplc="FEC80188">
      <w:numFmt w:val="bullet"/>
      <w:lvlText w:val="•"/>
      <w:lvlJc w:val="left"/>
      <w:pPr>
        <w:ind w:left="4462" w:hanging="140"/>
      </w:pPr>
      <w:rPr>
        <w:rFonts w:hint="default"/>
        <w:lang w:val="ru-RU" w:eastAsia="en-US" w:bidi="ar-SA"/>
      </w:rPr>
    </w:lvl>
    <w:lvl w:ilvl="5" w:tplc="3B549686">
      <w:numFmt w:val="bullet"/>
      <w:lvlText w:val="•"/>
      <w:lvlJc w:val="left"/>
      <w:pPr>
        <w:ind w:left="5463" w:hanging="140"/>
      </w:pPr>
      <w:rPr>
        <w:rFonts w:hint="default"/>
        <w:lang w:val="ru-RU" w:eastAsia="en-US" w:bidi="ar-SA"/>
      </w:rPr>
    </w:lvl>
    <w:lvl w:ilvl="6" w:tplc="35BCFBA2">
      <w:numFmt w:val="bullet"/>
      <w:lvlText w:val="•"/>
      <w:lvlJc w:val="left"/>
      <w:pPr>
        <w:ind w:left="6463" w:hanging="140"/>
      </w:pPr>
      <w:rPr>
        <w:rFonts w:hint="default"/>
        <w:lang w:val="ru-RU" w:eastAsia="en-US" w:bidi="ar-SA"/>
      </w:rPr>
    </w:lvl>
    <w:lvl w:ilvl="7" w:tplc="424E1740">
      <w:numFmt w:val="bullet"/>
      <w:lvlText w:val="•"/>
      <w:lvlJc w:val="left"/>
      <w:pPr>
        <w:ind w:left="7464" w:hanging="140"/>
      </w:pPr>
      <w:rPr>
        <w:rFonts w:hint="default"/>
        <w:lang w:val="ru-RU" w:eastAsia="en-US" w:bidi="ar-SA"/>
      </w:rPr>
    </w:lvl>
    <w:lvl w:ilvl="8" w:tplc="5666E308">
      <w:numFmt w:val="bullet"/>
      <w:lvlText w:val="•"/>
      <w:lvlJc w:val="left"/>
      <w:pPr>
        <w:ind w:left="8465" w:hanging="140"/>
      </w:pPr>
      <w:rPr>
        <w:rFonts w:hint="default"/>
        <w:lang w:val="ru-RU" w:eastAsia="en-US" w:bidi="ar-SA"/>
      </w:rPr>
    </w:lvl>
  </w:abstractNum>
  <w:abstractNum w:abstractNumId="7">
    <w:nsid w:val="5F661B4B"/>
    <w:multiLevelType w:val="hybridMultilevel"/>
    <w:tmpl w:val="8768001C"/>
    <w:lvl w:ilvl="0" w:tplc="84D8E03C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E09736">
      <w:numFmt w:val="bullet"/>
      <w:lvlText w:val="🞂"/>
      <w:lvlJc w:val="left"/>
      <w:pPr>
        <w:ind w:left="1182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w w:val="180"/>
        <w:sz w:val="24"/>
        <w:szCs w:val="24"/>
        <w:lang w:val="ru-RU" w:eastAsia="en-US" w:bidi="ar-SA"/>
      </w:rPr>
    </w:lvl>
    <w:lvl w:ilvl="2" w:tplc="8AA0C036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3" w:tplc="87B824FA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4" w:tplc="0F56A54E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3FDEA748">
      <w:numFmt w:val="bullet"/>
      <w:lvlText w:val="•"/>
      <w:lvlJc w:val="left"/>
      <w:pPr>
        <w:ind w:left="5307" w:hanging="360"/>
      </w:pPr>
      <w:rPr>
        <w:rFonts w:hint="default"/>
        <w:lang w:val="ru-RU" w:eastAsia="en-US" w:bidi="ar-SA"/>
      </w:rPr>
    </w:lvl>
    <w:lvl w:ilvl="6" w:tplc="1AD26FCE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C6ECF3A6">
      <w:numFmt w:val="bullet"/>
      <w:lvlText w:val="•"/>
      <w:lvlJc w:val="left"/>
      <w:pPr>
        <w:ind w:left="7370" w:hanging="360"/>
      </w:pPr>
      <w:rPr>
        <w:rFonts w:hint="default"/>
        <w:lang w:val="ru-RU" w:eastAsia="en-US" w:bidi="ar-SA"/>
      </w:rPr>
    </w:lvl>
    <w:lvl w:ilvl="8" w:tplc="E5AE0060">
      <w:numFmt w:val="bullet"/>
      <w:lvlText w:val="•"/>
      <w:lvlJc w:val="left"/>
      <w:pPr>
        <w:ind w:left="8402" w:hanging="360"/>
      </w:pPr>
      <w:rPr>
        <w:rFonts w:hint="default"/>
        <w:lang w:val="ru-RU" w:eastAsia="en-US" w:bidi="ar-SA"/>
      </w:rPr>
    </w:lvl>
  </w:abstractNum>
  <w:abstractNum w:abstractNumId="8">
    <w:nsid w:val="626F1AEC"/>
    <w:multiLevelType w:val="hybridMultilevel"/>
    <w:tmpl w:val="EDEAC23C"/>
    <w:lvl w:ilvl="0" w:tplc="1D72F922">
      <w:numFmt w:val="bullet"/>
      <w:lvlText w:val="-"/>
      <w:lvlJc w:val="left"/>
      <w:pPr>
        <w:ind w:left="14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50F4AE">
      <w:numFmt w:val="bullet"/>
      <w:lvlText w:val="•"/>
      <w:lvlJc w:val="left"/>
      <w:pPr>
        <w:ind w:left="403" w:hanging="140"/>
      </w:pPr>
      <w:rPr>
        <w:rFonts w:hint="default"/>
        <w:lang w:val="ru-RU" w:eastAsia="en-US" w:bidi="ar-SA"/>
      </w:rPr>
    </w:lvl>
    <w:lvl w:ilvl="2" w:tplc="806AC902">
      <w:numFmt w:val="bullet"/>
      <w:lvlText w:val="•"/>
      <w:lvlJc w:val="left"/>
      <w:pPr>
        <w:ind w:left="786" w:hanging="140"/>
      </w:pPr>
      <w:rPr>
        <w:rFonts w:hint="default"/>
        <w:lang w:val="ru-RU" w:eastAsia="en-US" w:bidi="ar-SA"/>
      </w:rPr>
    </w:lvl>
    <w:lvl w:ilvl="3" w:tplc="0520E626">
      <w:numFmt w:val="bullet"/>
      <w:lvlText w:val="•"/>
      <w:lvlJc w:val="left"/>
      <w:pPr>
        <w:ind w:left="1169" w:hanging="140"/>
      </w:pPr>
      <w:rPr>
        <w:rFonts w:hint="default"/>
        <w:lang w:val="ru-RU" w:eastAsia="en-US" w:bidi="ar-SA"/>
      </w:rPr>
    </w:lvl>
    <w:lvl w:ilvl="4" w:tplc="D8B65928">
      <w:numFmt w:val="bullet"/>
      <w:lvlText w:val="•"/>
      <w:lvlJc w:val="left"/>
      <w:pPr>
        <w:ind w:left="1552" w:hanging="140"/>
      </w:pPr>
      <w:rPr>
        <w:rFonts w:hint="default"/>
        <w:lang w:val="ru-RU" w:eastAsia="en-US" w:bidi="ar-SA"/>
      </w:rPr>
    </w:lvl>
    <w:lvl w:ilvl="5" w:tplc="E16EF780">
      <w:numFmt w:val="bullet"/>
      <w:lvlText w:val="•"/>
      <w:lvlJc w:val="left"/>
      <w:pPr>
        <w:ind w:left="1935" w:hanging="140"/>
      </w:pPr>
      <w:rPr>
        <w:rFonts w:hint="default"/>
        <w:lang w:val="ru-RU" w:eastAsia="en-US" w:bidi="ar-SA"/>
      </w:rPr>
    </w:lvl>
    <w:lvl w:ilvl="6" w:tplc="83F6E00E">
      <w:numFmt w:val="bullet"/>
      <w:lvlText w:val="•"/>
      <w:lvlJc w:val="left"/>
      <w:pPr>
        <w:ind w:left="2318" w:hanging="140"/>
      </w:pPr>
      <w:rPr>
        <w:rFonts w:hint="default"/>
        <w:lang w:val="ru-RU" w:eastAsia="en-US" w:bidi="ar-SA"/>
      </w:rPr>
    </w:lvl>
    <w:lvl w:ilvl="7" w:tplc="10C230D4">
      <w:numFmt w:val="bullet"/>
      <w:lvlText w:val="•"/>
      <w:lvlJc w:val="left"/>
      <w:pPr>
        <w:ind w:left="2702" w:hanging="140"/>
      </w:pPr>
      <w:rPr>
        <w:rFonts w:hint="default"/>
        <w:lang w:val="ru-RU" w:eastAsia="en-US" w:bidi="ar-SA"/>
      </w:rPr>
    </w:lvl>
    <w:lvl w:ilvl="8" w:tplc="7D546C5E">
      <w:numFmt w:val="bullet"/>
      <w:lvlText w:val="•"/>
      <w:lvlJc w:val="left"/>
      <w:pPr>
        <w:ind w:left="3085" w:hanging="140"/>
      </w:pPr>
      <w:rPr>
        <w:rFonts w:hint="default"/>
        <w:lang w:val="ru-RU" w:eastAsia="en-US" w:bidi="ar-SA"/>
      </w:rPr>
    </w:lvl>
  </w:abstractNum>
  <w:abstractNum w:abstractNumId="9">
    <w:nsid w:val="63B30D5A"/>
    <w:multiLevelType w:val="hybridMultilevel"/>
    <w:tmpl w:val="B3A2C2B4"/>
    <w:lvl w:ilvl="0" w:tplc="04CA283A">
      <w:numFmt w:val="bullet"/>
      <w:lvlText w:val=""/>
      <w:lvlJc w:val="left"/>
      <w:pPr>
        <w:ind w:left="90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0C4ED80">
      <w:numFmt w:val="bullet"/>
      <w:lvlText w:val="•"/>
      <w:lvlJc w:val="left"/>
      <w:pPr>
        <w:ind w:left="704" w:hanging="365"/>
      </w:pPr>
      <w:rPr>
        <w:rFonts w:hint="default"/>
        <w:lang w:val="ru-RU" w:eastAsia="en-US" w:bidi="ar-SA"/>
      </w:rPr>
    </w:lvl>
    <w:lvl w:ilvl="2" w:tplc="D5FA82EE">
      <w:numFmt w:val="bullet"/>
      <w:lvlText w:val="•"/>
      <w:lvlJc w:val="left"/>
      <w:pPr>
        <w:ind w:left="1309" w:hanging="365"/>
      </w:pPr>
      <w:rPr>
        <w:rFonts w:hint="default"/>
        <w:lang w:val="ru-RU" w:eastAsia="en-US" w:bidi="ar-SA"/>
      </w:rPr>
    </w:lvl>
    <w:lvl w:ilvl="3" w:tplc="4C364AB6">
      <w:numFmt w:val="bullet"/>
      <w:lvlText w:val="•"/>
      <w:lvlJc w:val="left"/>
      <w:pPr>
        <w:ind w:left="1914" w:hanging="365"/>
      </w:pPr>
      <w:rPr>
        <w:rFonts w:hint="default"/>
        <w:lang w:val="ru-RU" w:eastAsia="en-US" w:bidi="ar-SA"/>
      </w:rPr>
    </w:lvl>
    <w:lvl w:ilvl="4" w:tplc="BCA0E642">
      <w:numFmt w:val="bullet"/>
      <w:lvlText w:val="•"/>
      <w:lvlJc w:val="left"/>
      <w:pPr>
        <w:ind w:left="2519" w:hanging="365"/>
      </w:pPr>
      <w:rPr>
        <w:rFonts w:hint="default"/>
        <w:lang w:val="ru-RU" w:eastAsia="en-US" w:bidi="ar-SA"/>
      </w:rPr>
    </w:lvl>
    <w:lvl w:ilvl="5" w:tplc="1F00A772">
      <w:numFmt w:val="bullet"/>
      <w:lvlText w:val="•"/>
      <w:lvlJc w:val="left"/>
      <w:pPr>
        <w:ind w:left="3124" w:hanging="365"/>
      </w:pPr>
      <w:rPr>
        <w:rFonts w:hint="default"/>
        <w:lang w:val="ru-RU" w:eastAsia="en-US" w:bidi="ar-SA"/>
      </w:rPr>
    </w:lvl>
    <w:lvl w:ilvl="6" w:tplc="6746691A">
      <w:numFmt w:val="bullet"/>
      <w:lvlText w:val="•"/>
      <w:lvlJc w:val="left"/>
      <w:pPr>
        <w:ind w:left="3729" w:hanging="365"/>
      </w:pPr>
      <w:rPr>
        <w:rFonts w:hint="default"/>
        <w:lang w:val="ru-RU" w:eastAsia="en-US" w:bidi="ar-SA"/>
      </w:rPr>
    </w:lvl>
    <w:lvl w:ilvl="7" w:tplc="7B9C8B7E">
      <w:numFmt w:val="bullet"/>
      <w:lvlText w:val="•"/>
      <w:lvlJc w:val="left"/>
      <w:pPr>
        <w:ind w:left="4334" w:hanging="365"/>
      </w:pPr>
      <w:rPr>
        <w:rFonts w:hint="default"/>
        <w:lang w:val="ru-RU" w:eastAsia="en-US" w:bidi="ar-SA"/>
      </w:rPr>
    </w:lvl>
    <w:lvl w:ilvl="8" w:tplc="01E291AE">
      <w:numFmt w:val="bullet"/>
      <w:lvlText w:val="•"/>
      <w:lvlJc w:val="left"/>
      <w:pPr>
        <w:ind w:left="4939" w:hanging="365"/>
      </w:pPr>
      <w:rPr>
        <w:rFonts w:hint="default"/>
        <w:lang w:val="ru-RU" w:eastAsia="en-US" w:bidi="ar-SA"/>
      </w:rPr>
    </w:lvl>
  </w:abstractNum>
  <w:abstractNum w:abstractNumId="10">
    <w:nsid w:val="69D25D52"/>
    <w:multiLevelType w:val="hybridMultilevel"/>
    <w:tmpl w:val="D638D3D8"/>
    <w:lvl w:ilvl="0" w:tplc="866446C4">
      <w:numFmt w:val="bullet"/>
      <w:lvlText w:val=""/>
      <w:lvlJc w:val="left"/>
      <w:pPr>
        <w:ind w:left="90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61A1AD4">
      <w:numFmt w:val="bullet"/>
      <w:lvlText w:val="•"/>
      <w:lvlJc w:val="left"/>
      <w:pPr>
        <w:ind w:left="704" w:hanging="365"/>
      </w:pPr>
      <w:rPr>
        <w:rFonts w:hint="default"/>
        <w:lang w:val="ru-RU" w:eastAsia="en-US" w:bidi="ar-SA"/>
      </w:rPr>
    </w:lvl>
    <w:lvl w:ilvl="2" w:tplc="A0987D50">
      <w:numFmt w:val="bullet"/>
      <w:lvlText w:val="•"/>
      <w:lvlJc w:val="left"/>
      <w:pPr>
        <w:ind w:left="1309" w:hanging="365"/>
      </w:pPr>
      <w:rPr>
        <w:rFonts w:hint="default"/>
        <w:lang w:val="ru-RU" w:eastAsia="en-US" w:bidi="ar-SA"/>
      </w:rPr>
    </w:lvl>
    <w:lvl w:ilvl="3" w:tplc="054A233E">
      <w:numFmt w:val="bullet"/>
      <w:lvlText w:val="•"/>
      <w:lvlJc w:val="left"/>
      <w:pPr>
        <w:ind w:left="1914" w:hanging="365"/>
      </w:pPr>
      <w:rPr>
        <w:rFonts w:hint="default"/>
        <w:lang w:val="ru-RU" w:eastAsia="en-US" w:bidi="ar-SA"/>
      </w:rPr>
    </w:lvl>
    <w:lvl w:ilvl="4" w:tplc="71483AFA">
      <w:numFmt w:val="bullet"/>
      <w:lvlText w:val="•"/>
      <w:lvlJc w:val="left"/>
      <w:pPr>
        <w:ind w:left="2519" w:hanging="365"/>
      </w:pPr>
      <w:rPr>
        <w:rFonts w:hint="default"/>
        <w:lang w:val="ru-RU" w:eastAsia="en-US" w:bidi="ar-SA"/>
      </w:rPr>
    </w:lvl>
    <w:lvl w:ilvl="5" w:tplc="FE7EF040">
      <w:numFmt w:val="bullet"/>
      <w:lvlText w:val="•"/>
      <w:lvlJc w:val="left"/>
      <w:pPr>
        <w:ind w:left="3124" w:hanging="365"/>
      </w:pPr>
      <w:rPr>
        <w:rFonts w:hint="default"/>
        <w:lang w:val="ru-RU" w:eastAsia="en-US" w:bidi="ar-SA"/>
      </w:rPr>
    </w:lvl>
    <w:lvl w:ilvl="6" w:tplc="85384FD2">
      <w:numFmt w:val="bullet"/>
      <w:lvlText w:val="•"/>
      <w:lvlJc w:val="left"/>
      <w:pPr>
        <w:ind w:left="3729" w:hanging="365"/>
      </w:pPr>
      <w:rPr>
        <w:rFonts w:hint="default"/>
        <w:lang w:val="ru-RU" w:eastAsia="en-US" w:bidi="ar-SA"/>
      </w:rPr>
    </w:lvl>
    <w:lvl w:ilvl="7" w:tplc="B3845F64">
      <w:numFmt w:val="bullet"/>
      <w:lvlText w:val="•"/>
      <w:lvlJc w:val="left"/>
      <w:pPr>
        <w:ind w:left="4334" w:hanging="365"/>
      </w:pPr>
      <w:rPr>
        <w:rFonts w:hint="default"/>
        <w:lang w:val="ru-RU" w:eastAsia="en-US" w:bidi="ar-SA"/>
      </w:rPr>
    </w:lvl>
    <w:lvl w:ilvl="8" w:tplc="DF12714A">
      <w:numFmt w:val="bullet"/>
      <w:lvlText w:val="•"/>
      <w:lvlJc w:val="left"/>
      <w:pPr>
        <w:ind w:left="4939" w:hanging="36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54B4"/>
    <w:rsid w:val="00AE54B4"/>
    <w:rsid w:val="00CC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54B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54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E54B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E54B4"/>
    <w:pPr>
      <w:ind w:left="210"/>
      <w:outlineLvl w:val="1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AE54B4"/>
    <w:pPr>
      <w:ind w:left="462" w:hanging="360"/>
    </w:pPr>
  </w:style>
  <w:style w:type="paragraph" w:customStyle="1" w:styleId="TableParagraph">
    <w:name w:val="Table Paragraph"/>
    <w:basedOn w:val="a"/>
    <w:uiPriority w:val="1"/>
    <w:qFormat/>
    <w:rsid w:val="00AE54B4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3142</Words>
  <Characters>17912</Characters>
  <Application>Microsoft Office Word</Application>
  <DocSecurity>0</DocSecurity>
  <Lines>149</Lines>
  <Paragraphs>42</Paragraphs>
  <ScaleCrop>false</ScaleCrop>
  <Company/>
  <LinksUpToDate>false</LinksUpToDate>
  <CharactersWithSpaces>21012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2024-02-24T11:21:00Z</dcterms:created>
  <dcterms:modified xsi:type="dcterms:W3CDTF">2024-02-24T11:22:00Z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2024-02-24T00:00:00Z</vt:filetime>
  </property>
  <property fmtid="{D5CDD505-2E9C-101B-9397-08002B2CF9AE}" pid="5" name="Producer">
    <vt:lpwstr>Microsoft® Word 2010</vt:lpwstr>
  </property>
</Properties>
</file>